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343B" w14:textId="77777777" w:rsidR="00087CFB" w:rsidRDefault="00087CFB">
      <w:pPr>
        <w:pStyle w:val="Cm"/>
        <w:jc w:val="left"/>
        <w:rPr>
          <w:rFonts w:ascii="Arial" w:hAnsi="Arial"/>
          <w:b w:val="0"/>
          <w:sz w:val="12"/>
        </w:rPr>
      </w:pPr>
    </w:p>
    <w:p w14:paraId="7711987E" w14:textId="35A211C4" w:rsidR="00087CFB" w:rsidRDefault="00F247A5">
      <w:pPr>
        <w:rPr>
          <w:sz w:val="22"/>
        </w:rPr>
      </w:pPr>
      <w:r>
        <w:t>L</w:t>
      </w:r>
      <w:r w:rsidR="00087CFB">
        <w:rPr>
          <w:sz w:val="22"/>
        </w:rPr>
        <w:t>. Sugárvédelmi Továbbképző Tanfolyam</w:t>
      </w:r>
    </w:p>
    <w:p w14:paraId="79140A8A" w14:textId="3EA8D06B" w:rsidR="00087CFB" w:rsidRDefault="00F247A5">
      <w:pPr>
        <w:rPr>
          <w:sz w:val="22"/>
        </w:rPr>
      </w:pPr>
      <w:r>
        <w:rPr>
          <w:sz w:val="22"/>
        </w:rPr>
        <w:t>Hajdúszoboszló</w:t>
      </w:r>
      <w:r w:rsidR="00087CFB">
        <w:rPr>
          <w:sz w:val="22"/>
        </w:rPr>
        <w:t xml:space="preserve">, </w:t>
      </w:r>
      <w:r w:rsidR="00334096">
        <w:rPr>
          <w:sz w:val="22"/>
        </w:rPr>
        <w:t>202</w:t>
      </w:r>
      <w:r>
        <w:rPr>
          <w:sz w:val="22"/>
        </w:rPr>
        <w:t>5</w:t>
      </w:r>
      <w:r w:rsidR="00087CFB">
        <w:rPr>
          <w:sz w:val="22"/>
        </w:rPr>
        <w:t xml:space="preserve">. </w:t>
      </w:r>
      <w:r w:rsidR="00C46B8C">
        <w:rPr>
          <w:sz w:val="22"/>
        </w:rPr>
        <w:t xml:space="preserve">április </w:t>
      </w:r>
      <w:r>
        <w:rPr>
          <w:sz w:val="22"/>
        </w:rPr>
        <w:t>7</w:t>
      </w:r>
      <w:r w:rsidR="003F5347">
        <w:rPr>
          <w:sz w:val="22"/>
        </w:rPr>
        <w:t>–</w:t>
      </w:r>
      <w:r>
        <w:rPr>
          <w:sz w:val="22"/>
        </w:rPr>
        <w:t>9</w:t>
      </w:r>
      <w:r w:rsidR="00087CFB">
        <w:rPr>
          <w:sz w:val="22"/>
        </w:rPr>
        <w:t>. (</w:t>
      </w:r>
      <w:r>
        <w:rPr>
          <w:sz w:val="22"/>
        </w:rPr>
        <w:t>hétfő</w:t>
      </w:r>
      <w:r w:rsidR="003F5347">
        <w:rPr>
          <w:sz w:val="22"/>
        </w:rPr>
        <w:t>–</w:t>
      </w:r>
      <w:r>
        <w:rPr>
          <w:sz w:val="22"/>
        </w:rPr>
        <w:t>szerda</w:t>
      </w:r>
      <w:r w:rsidR="00087CFB">
        <w:rPr>
          <w:sz w:val="22"/>
        </w:rPr>
        <w:t>)</w:t>
      </w:r>
    </w:p>
    <w:p w14:paraId="10E53836" w14:textId="77777777" w:rsidR="00087CFB" w:rsidRDefault="00087CFB">
      <w:pPr>
        <w:rPr>
          <w:sz w:val="16"/>
        </w:rPr>
      </w:pPr>
    </w:p>
    <w:p w14:paraId="44AA2EA2" w14:textId="77777777" w:rsidR="005137D3" w:rsidRDefault="005137D3">
      <w:pPr>
        <w:rPr>
          <w:sz w:val="16"/>
        </w:rPr>
      </w:pPr>
    </w:p>
    <w:p w14:paraId="4FCBCD79" w14:textId="77777777" w:rsidR="00501313" w:rsidRDefault="00501313">
      <w:pPr>
        <w:rPr>
          <w:sz w:val="16"/>
        </w:rPr>
      </w:pPr>
    </w:p>
    <w:p w14:paraId="589685E1" w14:textId="77777777" w:rsidR="00087CFB" w:rsidRPr="00674B21" w:rsidRDefault="00087CFB">
      <w:pPr>
        <w:pStyle w:val="Cmsor1"/>
        <w:rPr>
          <w:b/>
          <w:caps/>
        </w:rPr>
      </w:pPr>
      <w:r w:rsidRPr="00674B21">
        <w:rPr>
          <w:b/>
          <w:caps/>
        </w:rPr>
        <w:t>Körlevél</w:t>
      </w:r>
    </w:p>
    <w:p w14:paraId="219AEA4C" w14:textId="42A69DC8" w:rsidR="00087CFB" w:rsidRDefault="00F247A5">
      <w:pPr>
        <w:jc w:val="center"/>
        <w:rPr>
          <w:sz w:val="16"/>
          <w:szCs w:val="16"/>
        </w:rPr>
      </w:pPr>
      <w:r>
        <w:t>L</w:t>
      </w:r>
      <w:r w:rsidR="00B71F31">
        <w:t>. Sugárvédelmi Továbbképző Tanfolyamról</w:t>
      </w:r>
    </w:p>
    <w:p w14:paraId="4F1B2C1E" w14:textId="77777777" w:rsidR="00CD4B57" w:rsidRDefault="00CD4B57">
      <w:pPr>
        <w:jc w:val="center"/>
        <w:rPr>
          <w:sz w:val="16"/>
          <w:szCs w:val="16"/>
        </w:rPr>
      </w:pPr>
    </w:p>
    <w:p w14:paraId="607851D0" w14:textId="77777777" w:rsidR="005137D3" w:rsidRPr="00656006" w:rsidRDefault="005137D3">
      <w:pPr>
        <w:jc w:val="center"/>
        <w:rPr>
          <w:sz w:val="16"/>
          <w:szCs w:val="16"/>
        </w:rPr>
      </w:pPr>
    </w:p>
    <w:p w14:paraId="02E78D61" w14:textId="2DB8B72F" w:rsidR="00087CFB" w:rsidRDefault="00087CFB" w:rsidP="00FB20E5">
      <w:pPr>
        <w:pStyle w:val="Szvegtrzs"/>
        <w:ind w:firstLine="426"/>
      </w:pPr>
      <w:r>
        <w:t>A</w:t>
      </w:r>
      <w:r w:rsidR="003B2E90">
        <w:t>z ELFT Sugárvédelmi Szakosztály</w:t>
      </w:r>
      <w:r>
        <w:t xml:space="preserve">a ebben az évben </w:t>
      </w:r>
      <w:r w:rsidR="00C46B8C">
        <w:rPr>
          <w:sz w:val="22"/>
        </w:rPr>
        <w:t xml:space="preserve">április </w:t>
      </w:r>
      <w:r w:rsidR="00F247A5">
        <w:rPr>
          <w:sz w:val="22"/>
        </w:rPr>
        <w:t>7</w:t>
      </w:r>
      <w:r w:rsidR="003F5347">
        <w:rPr>
          <w:sz w:val="22"/>
        </w:rPr>
        <w:t>–</w:t>
      </w:r>
      <w:r w:rsidR="00F247A5">
        <w:rPr>
          <w:sz w:val="22"/>
        </w:rPr>
        <w:t>9</w:t>
      </w:r>
      <w:r w:rsidR="00413BA7">
        <w:rPr>
          <w:sz w:val="22"/>
        </w:rPr>
        <w:t>.</w:t>
      </w:r>
      <w:r w:rsidR="004E4369">
        <w:t xml:space="preserve"> között rendezi meg a</w:t>
      </w:r>
      <w:r w:rsidR="00C0248F">
        <w:t xml:space="preserve"> </w:t>
      </w:r>
      <w:r w:rsidR="00F247A5">
        <w:br/>
        <w:t>L</w:t>
      </w:r>
      <w:r>
        <w:t>. Sugárvédelmi Továbbképző Tanfolyamot</w:t>
      </w:r>
      <w:r w:rsidR="006176B8">
        <w:t xml:space="preserve"> </w:t>
      </w:r>
      <w:r w:rsidR="00F247A5">
        <w:t>Hajdúszoboszlón</w:t>
      </w:r>
      <w:r w:rsidR="006176B8">
        <w:t xml:space="preserve">, a </w:t>
      </w:r>
      <w:proofErr w:type="spellStart"/>
      <w:r w:rsidR="006176B8">
        <w:t>Hunguest</w:t>
      </w:r>
      <w:proofErr w:type="spellEnd"/>
      <w:r w:rsidR="006176B8">
        <w:t xml:space="preserve"> Hotel </w:t>
      </w:r>
      <w:r w:rsidR="00F247A5">
        <w:t>Béke</w:t>
      </w:r>
      <w:r w:rsidR="00334096">
        <w:t xml:space="preserve"> </w:t>
      </w:r>
      <w:r w:rsidR="00F247A5">
        <w:t>(</w:t>
      </w:r>
      <w:hyperlink r:id="rId8" w:history="1">
        <w:r w:rsidR="00F247A5" w:rsidRPr="002F3367">
          <w:rPr>
            <w:rStyle w:val="Hiperhivatkozs"/>
          </w:rPr>
          <w:t>https://www.hunguesthotels.hu/hu/hotel/hajduszoboszlo/hunguest_hotel_beke/beke_hotel/</w:t>
        </w:r>
      </w:hyperlink>
      <w:r w:rsidR="00F247A5">
        <w:t xml:space="preserve"> </w:t>
      </w:r>
      <w:r w:rsidRPr="000F0FB0">
        <w:t>)</w:t>
      </w:r>
      <w:r w:rsidR="000F0FB0">
        <w:t xml:space="preserve"> </w:t>
      </w:r>
      <w:r w:rsidR="006176B8">
        <w:t>szállodában</w:t>
      </w:r>
      <w:r>
        <w:t xml:space="preserve">. A tanfolyam </w:t>
      </w:r>
      <w:r w:rsidR="00C46B8C">
        <w:t xml:space="preserve">április </w:t>
      </w:r>
      <w:r w:rsidR="00F247A5">
        <w:t>7</w:t>
      </w:r>
      <w:r>
        <w:t>-</w:t>
      </w:r>
      <w:r w:rsidR="00F247A5">
        <w:t>é</w:t>
      </w:r>
      <w:r>
        <w:t xml:space="preserve">n </w:t>
      </w:r>
      <w:r w:rsidR="00343083">
        <w:t xml:space="preserve">ebéddel </w:t>
      </w:r>
      <w:r>
        <w:t>kezdődi</w:t>
      </w:r>
      <w:r w:rsidR="00832397">
        <w:t>k</w:t>
      </w:r>
      <w:r>
        <w:t xml:space="preserve"> </w:t>
      </w:r>
      <w:r w:rsidR="00832397">
        <w:t xml:space="preserve">és </w:t>
      </w:r>
      <w:r w:rsidR="00F247A5">
        <w:t>9</w:t>
      </w:r>
      <w:r>
        <w:t>-</w:t>
      </w:r>
      <w:r w:rsidR="00F247A5">
        <w:t>é</w:t>
      </w:r>
      <w:r>
        <w:t xml:space="preserve">n </w:t>
      </w:r>
      <w:r w:rsidR="00343083">
        <w:t>ebéddel</w:t>
      </w:r>
      <w:r>
        <w:t xml:space="preserve"> </w:t>
      </w:r>
      <w:r w:rsidR="008C7674">
        <w:t xml:space="preserve">ér </w:t>
      </w:r>
      <w:r w:rsidR="000B12C9">
        <w:t>véget.</w:t>
      </w:r>
    </w:p>
    <w:p w14:paraId="08277C89" w14:textId="77777777" w:rsidR="006C734C" w:rsidRDefault="006C734C">
      <w:pPr>
        <w:pStyle w:val="Szvegtrzs"/>
        <w:ind w:firstLine="708"/>
      </w:pPr>
    </w:p>
    <w:p w14:paraId="6DE15362" w14:textId="77777777" w:rsidR="006C734C" w:rsidRDefault="00995DE9" w:rsidP="00FB20E5">
      <w:pPr>
        <w:pStyle w:val="Szvegtrzs"/>
        <w:ind w:firstLine="426"/>
      </w:pPr>
      <w:r>
        <w:t>A Szakosztály vezetése felkéri a</w:t>
      </w:r>
      <w:r w:rsidR="00087CFB">
        <w:t xml:space="preserve"> tagjait és minden további hazai sugárvédelmi szakembert, hogy az elmúlt időszakban végzett mu</w:t>
      </w:r>
      <w:r w:rsidR="001E7D95">
        <w:t>nkájának eredményeit szóbeli</w:t>
      </w:r>
      <w:r w:rsidR="00087CFB">
        <w:t xml:space="preserve"> előadás formájában ismertesse</w:t>
      </w:r>
      <w:r w:rsidR="00F56DCE">
        <w:t xml:space="preserve"> a tanfolyamon</w:t>
      </w:r>
      <w:r w:rsidR="00087CFB">
        <w:t xml:space="preserve">. </w:t>
      </w:r>
    </w:p>
    <w:p w14:paraId="7848CF99" w14:textId="77777777" w:rsidR="0028141B" w:rsidRDefault="0028141B" w:rsidP="0019073E">
      <w:pPr>
        <w:pStyle w:val="Szvegtrzs"/>
      </w:pPr>
    </w:p>
    <w:p w14:paraId="1C511EFD" w14:textId="4C80CE84" w:rsidR="009C4176" w:rsidRDefault="00752CA1" w:rsidP="009C4176">
      <w:pPr>
        <w:pStyle w:val="Szvegtrzs"/>
        <w:ind w:firstLine="426"/>
      </w:pPr>
      <w:r w:rsidRPr="00752CA1">
        <w:t xml:space="preserve">A szerzők </w:t>
      </w:r>
      <w:r>
        <w:t xml:space="preserve">idén is </w:t>
      </w:r>
      <w:r w:rsidRPr="00752CA1">
        <w:t>pályázhatnak a SOMOS Alapítvány által alapított Sugárvédelmi Nívódíjra. A pályázati feltételek</w:t>
      </w:r>
      <w:r w:rsidR="00F37976">
        <w:t>et</w:t>
      </w:r>
      <w:r w:rsidRPr="00752CA1">
        <w:t xml:space="preserve"> </w:t>
      </w:r>
      <w:r w:rsidR="00F37976">
        <w:t xml:space="preserve">2025. 4. hetében </w:t>
      </w:r>
      <w:r w:rsidR="00F37976">
        <w:t>körlevélben hirdetjük meg.</w:t>
      </w:r>
      <w:r w:rsidR="009C4176" w:rsidRPr="009C4176">
        <w:t xml:space="preserve"> A Sugárvédelmi Nívódíj Pályázaton indulók esetében a Kuratórium által elfogadott pályázat előadója kedvezményes, a szervezési költséggel csökkentett részvételi díjat fizeti.</w:t>
      </w:r>
      <w:r w:rsidR="00F37976">
        <w:t xml:space="preserve"> </w:t>
      </w:r>
    </w:p>
    <w:p w14:paraId="513C5B7D" w14:textId="3834E183" w:rsidR="00F37976" w:rsidRDefault="00F37976" w:rsidP="00F37976">
      <w:pPr>
        <w:pStyle w:val="lfej"/>
        <w:ind w:firstLine="426"/>
        <w:jc w:val="both"/>
        <w:rPr>
          <w:b/>
        </w:rPr>
      </w:pPr>
      <w:r>
        <w:t>A Nívódíj pályázóktól is kérünk</w:t>
      </w:r>
      <w:r>
        <w:t xml:space="preserve"> majd</w:t>
      </w:r>
      <w:r>
        <w:t xml:space="preserve"> előadás </w:t>
      </w:r>
      <w:r w:rsidRPr="00D629EB">
        <w:t xml:space="preserve">kivonatot </w:t>
      </w:r>
      <w:r w:rsidRPr="00D629EB">
        <w:rPr>
          <w:b/>
        </w:rPr>
        <w:t>202</w:t>
      </w:r>
      <w:r>
        <w:rPr>
          <w:b/>
        </w:rPr>
        <w:t>5</w:t>
      </w:r>
      <w:r w:rsidRPr="00D629EB">
        <w:rPr>
          <w:b/>
        </w:rPr>
        <w:t xml:space="preserve">. </w:t>
      </w:r>
      <w:r>
        <w:rPr>
          <w:b/>
        </w:rPr>
        <w:t>március</w:t>
      </w:r>
      <w:r w:rsidRPr="00D629EB">
        <w:rPr>
          <w:b/>
        </w:rPr>
        <w:t xml:space="preserve"> </w:t>
      </w:r>
      <w:r>
        <w:rPr>
          <w:b/>
        </w:rPr>
        <w:t>1</w:t>
      </w:r>
      <w:r w:rsidRPr="00D629EB">
        <w:rPr>
          <w:b/>
        </w:rPr>
        <w:t>-ig</w:t>
      </w:r>
      <w:r w:rsidRPr="00D629EB">
        <w:t xml:space="preserve">, </w:t>
      </w:r>
      <w:r>
        <w:t xml:space="preserve">mert a programot csak így tudjuk időben összeállítani. A Nívódíj pályázatok kivonataira kérjük ráírni, hogy „Sugárvédelmi Nívódíj 2025 pályázat”. </w:t>
      </w:r>
    </w:p>
    <w:p w14:paraId="5CF58000" w14:textId="77777777" w:rsidR="00F37976" w:rsidRPr="009C4176" w:rsidRDefault="00F37976" w:rsidP="009C4176">
      <w:pPr>
        <w:pStyle w:val="Szvegtrzs"/>
        <w:ind w:firstLine="426"/>
      </w:pPr>
    </w:p>
    <w:p w14:paraId="6F1E93DE" w14:textId="5CE0BBAE" w:rsidR="00087CFB" w:rsidRPr="004C39C6" w:rsidRDefault="00752CA1" w:rsidP="00FB20E5">
      <w:pPr>
        <w:pStyle w:val="Szvegtrzs"/>
        <w:ind w:firstLine="426"/>
        <w:rPr>
          <w:b/>
          <w:sz w:val="18"/>
        </w:rPr>
      </w:pPr>
      <w:r>
        <w:t xml:space="preserve"> </w:t>
      </w:r>
      <w:r w:rsidR="00087CFB">
        <w:t>A tanfolyam ide</w:t>
      </w:r>
      <w:r w:rsidR="00995DE9">
        <w:t>jén kerül átadásra a Szakosztály</w:t>
      </w:r>
      <w:r w:rsidR="00087CFB">
        <w:t xml:space="preserve"> </w:t>
      </w:r>
      <w:r w:rsidR="003F5347">
        <w:t>elődje</w:t>
      </w:r>
      <w:r w:rsidR="00F56DCE">
        <w:t>,</w:t>
      </w:r>
      <w:r w:rsidR="003F5347">
        <w:t xml:space="preserve"> a Sugárvédelmi Szakcsoport</w:t>
      </w:r>
      <w:r w:rsidR="00306357">
        <w:t xml:space="preserve"> </w:t>
      </w:r>
      <w:r w:rsidR="00087CFB">
        <w:t>által alapított Sugárvédelmi Emlékérem. Kérjük minden tag</w:t>
      </w:r>
      <w:r w:rsidR="008E1802">
        <w:t>unkat</w:t>
      </w:r>
      <w:r w:rsidR="00087CFB">
        <w:t>, hogy tegyék meg javaslataikat a Sugárvédelmi Emlékérem odaítélésére</w:t>
      </w:r>
      <w:r w:rsidR="008E1802">
        <w:t xml:space="preserve"> (űrlap csatolva)</w:t>
      </w:r>
      <w:r w:rsidR="00087CFB">
        <w:t xml:space="preserve">. Az eddig jutalmazottak névsora a honlapunkon </w:t>
      </w:r>
      <w:hyperlink r:id="rId9" w:history="1">
        <w:r w:rsidR="003F0443" w:rsidRPr="003F0443">
          <w:rPr>
            <w:rStyle w:val="Hiperhivatkozs"/>
          </w:rPr>
          <w:t>http://elftsv.hu/</w:t>
        </w:r>
      </w:hyperlink>
      <w:r w:rsidR="003F0443">
        <w:t xml:space="preserve"> t</w:t>
      </w:r>
      <w:r w:rsidR="00087CFB">
        <w:t>alálható</w:t>
      </w:r>
      <w:r w:rsidR="00E75143">
        <w:t xml:space="preserve"> (R</w:t>
      </w:r>
      <w:r w:rsidR="00B46DD6">
        <w:t>ólunk/</w:t>
      </w:r>
      <w:r w:rsidR="00306357">
        <w:t xml:space="preserve">A </w:t>
      </w:r>
      <w:r w:rsidR="00B46DD6">
        <w:t>S</w:t>
      </w:r>
      <w:r w:rsidR="006E53C0">
        <w:t>zak</w:t>
      </w:r>
      <w:r w:rsidR="00306357">
        <w:t>osztályról</w:t>
      </w:r>
      <w:r w:rsidR="006E53C0">
        <w:t>/</w:t>
      </w:r>
      <w:r w:rsidR="00306357">
        <w:t xml:space="preserve"> Sugárvédelmi Emlékéremmel </w:t>
      </w:r>
      <w:r w:rsidR="00DE0FCA">
        <w:t>kitüntetettjeink</w:t>
      </w:r>
      <w:r w:rsidR="0084695E">
        <w:t>)</w:t>
      </w:r>
      <w:r w:rsidR="004C39C6">
        <w:t xml:space="preserve"> </w:t>
      </w:r>
      <w:r w:rsidR="004C39C6" w:rsidRPr="004C39C6">
        <w:rPr>
          <w:b/>
        </w:rPr>
        <w:t xml:space="preserve">Beküldési határidő: </w:t>
      </w:r>
      <w:r w:rsidR="004C39C6" w:rsidRPr="00B75924">
        <w:rPr>
          <w:b/>
        </w:rPr>
        <w:t>202</w:t>
      </w:r>
      <w:r w:rsidR="00F247A5">
        <w:rPr>
          <w:b/>
        </w:rPr>
        <w:t>5</w:t>
      </w:r>
      <w:r w:rsidR="004C39C6" w:rsidRPr="00B75924">
        <w:rPr>
          <w:b/>
        </w:rPr>
        <w:t xml:space="preserve">. március </w:t>
      </w:r>
      <w:r w:rsidR="00F247A5">
        <w:rPr>
          <w:b/>
        </w:rPr>
        <w:t>1</w:t>
      </w:r>
      <w:r w:rsidR="004C39C6" w:rsidRPr="00B75924">
        <w:rPr>
          <w:b/>
        </w:rPr>
        <w:t>.</w:t>
      </w:r>
    </w:p>
    <w:p w14:paraId="031BA230" w14:textId="77777777" w:rsidR="006C734C" w:rsidRDefault="006C734C" w:rsidP="00E75143">
      <w:pPr>
        <w:jc w:val="both"/>
      </w:pPr>
    </w:p>
    <w:p w14:paraId="5629CCB3" w14:textId="56E47049" w:rsidR="00DE0FCA" w:rsidRPr="00E630C0" w:rsidRDefault="00087CFB" w:rsidP="00FB20E5">
      <w:pPr>
        <w:pStyle w:val="lfej"/>
        <w:ind w:firstLine="426"/>
        <w:jc w:val="both"/>
        <w:rPr>
          <w:color w:val="FF0000"/>
        </w:rPr>
      </w:pPr>
      <w:r>
        <w:t xml:space="preserve">A </w:t>
      </w:r>
      <w:r w:rsidR="00F56DCE">
        <w:t>t</w:t>
      </w:r>
      <w:r w:rsidR="006C734C">
        <w:t>anfolyam</w:t>
      </w:r>
      <w:r w:rsidR="00E30652">
        <w:t>ra a</w:t>
      </w:r>
      <w:r w:rsidR="006C734C">
        <w:t xml:space="preserve"> </w:t>
      </w:r>
      <w:r w:rsidR="008E1802">
        <w:t xml:space="preserve">csatolt </w:t>
      </w:r>
      <w:r w:rsidRPr="00961392">
        <w:rPr>
          <w:b/>
        </w:rPr>
        <w:t>jelentkezés</w:t>
      </w:r>
      <w:r>
        <w:t xml:space="preserve">i lapot és az Emlékérem odaítélésére tett javaslatokat az ELFT címére kérjük beküldeni </w:t>
      </w:r>
      <w:r w:rsidRPr="006C734C">
        <w:t>(</w:t>
      </w:r>
      <w:r w:rsidR="00BB7C31" w:rsidRPr="006C734C">
        <w:t xml:space="preserve">levelezési </w:t>
      </w:r>
      <w:r w:rsidRPr="006C734C">
        <w:t xml:space="preserve">cím: Eötvös Loránd Fizikai Társulat, </w:t>
      </w:r>
      <w:r w:rsidR="00CE7360">
        <w:t>1092 Budapest, Ráday</w:t>
      </w:r>
      <w:r w:rsidR="00E73505">
        <w:t> </w:t>
      </w:r>
      <w:r w:rsidR="00CE7360">
        <w:t>utca 18.</w:t>
      </w:r>
      <w:r w:rsidR="008E6EAE">
        <w:t xml:space="preserve"> </w:t>
      </w:r>
      <w:r w:rsidR="000A6083">
        <w:t>f</w:t>
      </w:r>
      <w:r w:rsidR="008E6EAE">
        <w:t>sz</w:t>
      </w:r>
      <w:r w:rsidR="00E73505">
        <w:t xml:space="preserve">. </w:t>
      </w:r>
      <w:r w:rsidR="008E6EAE">
        <w:t>3.</w:t>
      </w:r>
      <w:r w:rsidR="00871DBC" w:rsidRPr="006C734C">
        <w:t xml:space="preserve"> e-mail:</w:t>
      </w:r>
      <w:r w:rsidR="00871DBC" w:rsidRPr="00871DBC">
        <w:rPr>
          <w:b/>
        </w:rPr>
        <w:t xml:space="preserve"> </w:t>
      </w:r>
      <w:hyperlink r:id="rId10" w:history="1">
        <w:r w:rsidR="00871DBC" w:rsidRPr="00871DBC">
          <w:rPr>
            <w:rStyle w:val="Hiperhivatkozs"/>
          </w:rPr>
          <w:t>elft@elft.hu</w:t>
        </w:r>
      </w:hyperlink>
      <w:r>
        <w:t xml:space="preserve">) </w:t>
      </w:r>
      <w:r w:rsidR="009F3175" w:rsidRPr="00B75924">
        <w:rPr>
          <w:b/>
        </w:rPr>
        <w:t>202</w:t>
      </w:r>
      <w:r w:rsidR="00F247A5">
        <w:rPr>
          <w:b/>
        </w:rPr>
        <w:t>5</w:t>
      </w:r>
      <w:r w:rsidRPr="00B75924">
        <w:rPr>
          <w:b/>
        </w:rPr>
        <w:t xml:space="preserve">. </w:t>
      </w:r>
      <w:r w:rsidR="009F3175" w:rsidRPr="00326862">
        <w:rPr>
          <w:b/>
        </w:rPr>
        <w:t xml:space="preserve">március </w:t>
      </w:r>
      <w:r w:rsidR="00460BE5" w:rsidRPr="00326862">
        <w:rPr>
          <w:b/>
        </w:rPr>
        <w:t>1</w:t>
      </w:r>
      <w:r w:rsidRPr="00326862">
        <w:rPr>
          <w:b/>
        </w:rPr>
        <w:t>-ig</w:t>
      </w:r>
      <w:r w:rsidRPr="00B75924">
        <w:t>.</w:t>
      </w:r>
    </w:p>
    <w:p w14:paraId="1C9ED0E3" w14:textId="77777777" w:rsidR="00DE0FCA" w:rsidRDefault="00DE0FCA" w:rsidP="00FB20E5">
      <w:pPr>
        <w:pStyle w:val="lfej"/>
        <w:ind w:firstLine="426"/>
        <w:jc w:val="both"/>
        <w:rPr>
          <w:b/>
        </w:rPr>
      </w:pPr>
    </w:p>
    <w:p w14:paraId="13C0677D" w14:textId="4A5680D7" w:rsidR="00752CA1" w:rsidRDefault="008E1802" w:rsidP="00FB20E5">
      <w:pPr>
        <w:pStyle w:val="lfej"/>
        <w:ind w:firstLine="426"/>
        <w:jc w:val="both"/>
      </w:pPr>
      <w:r>
        <w:rPr>
          <w:b/>
        </w:rPr>
        <w:t xml:space="preserve">A jelentkezés </w:t>
      </w:r>
      <w:r w:rsidR="00A15906">
        <w:rPr>
          <w:b/>
        </w:rPr>
        <w:t xml:space="preserve">ingyenes </w:t>
      </w:r>
      <w:r>
        <w:rPr>
          <w:b/>
        </w:rPr>
        <w:t>l</w:t>
      </w:r>
      <w:r w:rsidR="00961392">
        <w:rPr>
          <w:b/>
        </w:rPr>
        <w:t>em</w:t>
      </w:r>
      <w:r w:rsidR="00460BE5">
        <w:rPr>
          <w:b/>
        </w:rPr>
        <w:t>ondási határid</w:t>
      </w:r>
      <w:r>
        <w:rPr>
          <w:b/>
        </w:rPr>
        <w:t>eje</w:t>
      </w:r>
      <w:r w:rsidR="00460BE5">
        <w:rPr>
          <w:b/>
        </w:rPr>
        <w:t xml:space="preserve">: </w:t>
      </w:r>
      <w:r w:rsidR="00460BE5" w:rsidRPr="00326862">
        <w:rPr>
          <w:b/>
        </w:rPr>
        <w:t>202</w:t>
      </w:r>
      <w:r w:rsidR="00F247A5" w:rsidRPr="00326862">
        <w:rPr>
          <w:b/>
        </w:rPr>
        <w:t>5</w:t>
      </w:r>
      <w:r w:rsidR="00460BE5" w:rsidRPr="00326862">
        <w:rPr>
          <w:b/>
        </w:rPr>
        <w:t>.</w:t>
      </w:r>
      <w:r w:rsidR="000F0FB0" w:rsidRPr="00326862">
        <w:rPr>
          <w:b/>
        </w:rPr>
        <w:t xml:space="preserve"> </w:t>
      </w:r>
      <w:r w:rsidR="009C4176" w:rsidRPr="00326862">
        <w:rPr>
          <w:b/>
        </w:rPr>
        <w:t>március 16</w:t>
      </w:r>
      <w:r w:rsidR="00A15906" w:rsidRPr="00326862">
        <w:rPr>
          <w:b/>
        </w:rPr>
        <w:t>.</w:t>
      </w:r>
      <w:r w:rsidR="00961392">
        <w:rPr>
          <w:b/>
        </w:rPr>
        <w:t xml:space="preserve"> </w:t>
      </w:r>
      <w:r w:rsidR="00BF672D">
        <w:t xml:space="preserve">A lemondási határidő </w:t>
      </w:r>
      <w:r w:rsidR="00A15906">
        <w:t xml:space="preserve">és április </w:t>
      </w:r>
      <w:r w:rsidR="00326862">
        <w:t>1</w:t>
      </w:r>
      <w:r w:rsidR="00A15906">
        <w:t xml:space="preserve">. </w:t>
      </w:r>
      <w:r w:rsidR="00BF672D">
        <w:t>közötti időszakban történő visszalépés esetén a hotel által meghatározott százalékos arányban kell a díjat kifizetni.</w:t>
      </w:r>
      <w:r w:rsidR="009F3175">
        <w:t xml:space="preserve"> </w:t>
      </w:r>
      <w:r w:rsidR="00A15906">
        <w:t xml:space="preserve">Ezen időpont után történő lemondás esetén a továbbképzés teljes részvételi díját ki kell fizetni. </w:t>
      </w:r>
      <w:r w:rsidR="002371CC">
        <w:t>A</w:t>
      </w:r>
      <w:r w:rsidR="009F3175">
        <w:t xml:space="preserve"> személycseréket </w:t>
      </w:r>
      <w:r w:rsidR="00A15906">
        <w:t xml:space="preserve">április </w:t>
      </w:r>
      <w:r w:rsidR="00F247A5">
        <w:t>1</w:t>
      </w:r>
      <w:r w:rsidR="00A15906">
        <w:t xml:space="preserve">-ig tudjuk </w:t>
      </w:r>
      <w:r w:rsidR="009F3175">
        <w:t>elfogadni.</w:t>
      </w:r>
    </w:p>
    <w:p w14:paraId="574EE3C6" w14:textId="77777777" w:rsidR="00A15906" w:rsidRDefault="00A15906" w:rsidP="00FB20E5">
      <w:pPr>
        <w:pStyle w:val="lfej"/>
        <w:ind w:firstLine="426"/>
        <w:jc w:val="both"/>
      </w:pPr>
    </w:p>
    <w:p w14:paraId="08851A12" w14:textId="77777777" w:rsidR="00961392" w:rsidRPr="00961392" w:rsidRDefault="00961392" w:rsidP="00FB20E5">
      <w:pPr>
        <w:pStyle w:val="lfej"/>
        <w:ind w:firstLine="426"/>
        <w:jc w:val="both"/>
      </w:pPr>
      <w:r w:rsidRPr="00744AD7">
        <w:rPr>
          <w:b/>
          <w:i/>
        </w:rPr>
        <w:t>Kérjük, hogy a jelentkezési lapon a számlázási adatokat (vevő név és cím, adószám) körültekintően töltsék ki, mert 2020.07.01-től a NAV-</w:t>
      </w:r>
      <w:proofErr w:type="spellStart"/>
      <w:r w:rsidRPr="00744AD7">
        <w:rPr>
          <w:b/>
          <w:i/>
        </w:rPr>
        <w:t>nál</w:t>
      </w:r>
      <w:proofErr w:type="spellEnd"/>
      <w:r w:rsidRPr="00744AD7">
        <w:rPr>
          <w:b/>
          <w:i/>
        </w:rPr>
        <w:t xml:space="preserve"> szigorodtak a számlázási szabályok</w:t>
      </w:r>
      <w:r>
        <w:t xml:space="preserve">, és </w:t>
      </w:r>
      <w:r w:rsidR="008E1802">
        <w:t xml:space="preserve">hibás </w:t>
      </w:r>
      <w:r>
        <w:t xml:space="preserve">vevő adatok megadása esetén nem </w:t>
      </w:r>
      <w:proofErr w:type="spellStart"/>
      <w:r>
        <w:t>stornóz</w:t>
      </w:r>
      <w:r w:rsidR="00744AD7">
        <w:t>hatunk</w:t>
      </w:r>
      <w:proofErr w:type="spellEnd"/>
      <w:r w:rsidR="00744AD7">
        <w:t>. Erre</w:t>
      </w:r>
      <w:r>
        <w:t xml:space="preserve"> csak </w:t>
      </w:r>
      <w:r w:rsidR="00744AD7">
        <w:t>az összeg változása vagy a teljesítés meghiúsulása esetén lesz lehetőség. Az adószám megadása kötelező!</w:t>
      </w:r>
    </w:p>
    <w:p w14:paraId="7545D0AB" w14:textId="77777777" w:rsidR="00752CA1" w:rsidRDefault="00752CA1" w:rsidP="006C734C">
      <w:pPr>
        <w:pStyle w:val="lfej"/>
        <w:jc w:val="both"/>
      </w:pPr>
      <w:r>
        <w:t xml:space="preserve"> </w:t>
      </w:r>
    </w:p>
    <w:p w14:paraId="5C6856FD" w14:textId="77777777" w:rsidR="00023AF9" w:rsidRDefault="00023AF9" w:rsidP="00FB20E5">
      <w:pPr>
        <w:pStyle w:val="lfej"/>
        <w:ind w:firstLine="426"/>
        <w:jc w:val="both"/>
      </w:pPr>
    </w:p>
    <w:p w14:paraId="12632FCD" w14:textId="51D7BC87" w:rsidR="00020CD4" w:rsidRPr="00D629EB" w:rsidRDefault="00087CFB" w:rsidP="00FB20E5">
      <w:pPr>
        <w:pStyle w:val="lfej"/>
        <w:ind w:firstLine="426"/>
        <w:jc w:val="both"/>
        <w:rPr>
          <w:b/>
        </w:rPr>
      </w:pPr>
      <w:r>
        <w:t>Az előadások kivonatait elekt</w:t>
      </w:r>
      <w:r w:rsidR="0041629D">
        <w:t>ronikus formában</w:t>
      </w:r>
      <w:r>
        <w:t xml:space="preserve"> </w:t>
      </w:r>
      <w:r w:rsidR="008C483A">
        <w:t xml:space="preserve">az </w:t>
      </w:r>
      <w:hyperlink r:id="rId11" w:history="1">
        <w:r w:rsidR="008C483A" w:rsidRPr="004725AF">
          <w:rPr>
            <w:rStyle w:val="Hiperhivatkozs"/>
          </w:rPr>
          <w:t>svszakcsop@gmail.com</w:t>
        </w:r>
      </w:hyperlink>
      <w:r w:rsidR="008C483A">
        <w:t xml:space="preserve"> </w:t>
      </w:r>
      <w:r>
        <w:t>címre kérjük beküldeni.</w:t>
      </w:r>
      <w:r w:rsidR="00752CA1">
        <w:t xml:space="preserve"> </w:t>
      </w:r>
      <w:r w:rsidRPr="006C734C">
        <w:rPr>
          <w:b/>
        </w:rPr>
        <w:t>Beküldési határidő</w:t>
      </w:r>
      <w:r w:rsidRPr="00D629EB">
        <w:rPr>
          <w:b/>
        </w:rPr>
        <w:t xml:space="preserve">: </w:t>
      </w:r>
      <w:r w:rsidR="009F3175" w:rsidRPr="00D629EB">
        <w:rPr>
          <w:b/>
        </w:rPr>
        <w:t>202</w:t>
      </w:r>
      <w:r w:rsidR="00F247A5">
        <w:rPr>
          <w:b/>
        </w:rPr>
        <w:t>5</w:t>
      </w:r>
      <w:r w:rsidRPr="00D629EB">
        <w:rPr>
          <w:b/>
        </w:rPr>
        <w:t>.</w:t>
      </w:r>
      <w:r w:rsidR="000A6083" w:rsidRPr="00D629EB">
        <w:rPr>
          <w:b/>
        </w:rPr>
        <w:t> </w:t>
      </w:r>
      <w:r w:rsidR="009F3175">
        <w:rPr>
          <w:b/>
        </w:rPr>
        <w:t xml:space="preserve">március </w:t>
      </w:r>
      <w:r w:rsidR="00430069">
        <w:rPr>
          <w:b/>
        </w:rPr>
        <w:t>1</w:t>
      </w:r>
      <w:r w:rsidR="00D629EB" w:rsidRPr="00D629EB">
        <w:rPr>
          <w:b/>
        </w:rPr>
        <w:t>.</w:t>
      </w:r>
      <w:r w:rsidR="00513BEA" w:rsidRPr="00D629EB">
        <w:rPr>
          <w:b/>
        </w:rPr>
        <w:t xml:space="preserve"> </w:t>
      </w:r>
    </w:p>
    <w:p w14:paraId="593A5AE1" w14:textId="77777777" w:rsidR="00744AD7" w:rsidRDefault="00744AD7" w:rsidP="001F2BB1">
      <w:pPr>
        <w:ind w:firstLine="426"/>
        <w:jc w:val="both"/>
      </w:pPr>
    </w:p>
    <w:p w14:paraId="2EBD49CC" w14:textId="77777777" w:rsidR="00087CFB" w:rsidRDefault="00087CFB" w:rsidP="00FC6F95">
      <w:pPr>
        <w:ind w:firstLine="426"/>
        <w:jc w:val="both"/>
      </w:pPr>
      <w:r w:rsidRPr="002348F9">
        <w:t xml:space="preserve">A </w:t>
      </w:r>
      <w:r w:rsidR="00E34431">
        <w:t>tanfo</w:t>
      </w:r>
      <w:r w:rsidR="0084695E">
        <w:t>l</w:t>
      </w:r>
      <w:r w:rsidR="00E34431">
        <w:t>yammal</w:t>
      </w:r>
      <w:r w:rsidRPr="002348F9">
        <w:t xml:space="preserve"> kapcsolatban további információ a szak</w:t>
      </w:r>
      <w:r w:rsidR="00E34431">
        <w:t>osztály</w:t>
      </w:r>
      <w:r w:rsidRPr="002348F9">
        <w:t xml:space="preserve"> </w:t>
      </w:r>
      <w:r w:rsidR="001F2BB1">
        <w:t xml:space="preserve">és a társulat </w:t>
      </w:r>
      <w:r w:rsidRPr="002348F9">
        <w:t xml:space="preserve">honlapján </w:t>
      </w:r>
      <w:r w:rsidR="0030046F" w:rsidRPr="0030046F">
        <w:t>(</w:t>
      </w:r>
      <w:hyperlink r:id="rId12" w:history="1">
        <w:r w:rsidR="005137D3" w:rsidRPr="003F78DF">
          <w:rPr>
            <w:rStyle w:val="Hiperhivatkozs"/>
          </w:rPr>
          <w:t>http://elftsv.hu/</w:t>
        </w:r>
      </w:hyperlink>
      <w:r w:rsidR="001F2BB1">
        <w:t xml:space="preserve">, </w:t>
      </w:r>
      <w:hyperlink r:id="rId13" w:history="1">
        <w:r w:rsidR="00FC6F95" w:rsidRPr="00F2259C">
          <w:rPr>
            <w:rStyle w:val="Hiperhivatkozs"/>
          </w:rPr>
          <w:t>http://elft.hu/</w:t>
        </w:r>
      </w:hyperlink>
      <w:r w:rsidR="00FC6F95">
        <w:t>)</w:t>
      </w:r>
      <w:r w:rsidR="00E34431" w:rsidRPr="00E34431">
        <w:t xml:space="preserve"> </w:t>
      </w:r>
      <w:r w:rsidR="00E34431" w:rsidRPr="002348F9">
        <w:t>találhatók</w:t>
      </w:r>
      <w:r w:rsidR="003F0443">
        <w:t>.</w:t>
      </w:r>
    </w:p>
    <w:p w14:paraId="2EC4EBB4" w14:textId="77777777" w:rsidR="002348F9" w:rsidRPr="002348F9" w:rsidRDefault="002348F9" w:rsidP="002348F9">
      <w:pPr>
        <w:jc w:val="both"/>
      </w:pPr>
    </w:p>
    <w:p w14:paraId="53933500" w14:textId="77777777" w:rsidR="005137D3" w:rsidRDefault="005137D3">
      <w:pPr>
        <w:jc w:val="both"/>
      </w:pPr>
    </w:p>
    <w:p w14:paraId="51652E52" w14:textId="77777777" w:rsidR="00087CFB" w:rsidRDefault="00087CFB">
      <w:pPr>
        <w:jc w:val="both"/>
      </w:pPr>
      <w:r w:rsidRPr="002348F9">
        <w:t>Az előadások kivonatai magyar és angol nyelven készüljenek, a következő formátumban:</w:t>
      </w:r>
    </w:p>
    <w:p w14:paraId="31AEDA27" w14:textId="77777777" w:rsidR="0026132E" w:rsidRPr="002348F9" w:rsidRDefault="0026132E">
      <w:pPr>
        <w:jc w:val="both"/>
      </w:pPr>
    </w:p>
    <w:p w14:paraId="1BF3E642" w14:textId="77777777" w:rsidR="00087CFB" w:rsidRDefault="00087CFB">
      <w:pPr>
        <w:jc w:val="both"/>
        <w:rPr>
          <w:i/>
        </w:rPr>
      </w:pPr>
      <w:r w:rsidRPr="002348F9">
        <w:rPr>
          <w:i/>
        </w:rPr>
        <w:t>Oldal mérete (külön-külön oldalon a magyar és az angol): A5.</w:t>
      </w:r>
    </w:p>
    <w:p w14:paraId="76D52E84" w14:textId="77777777" w:rsidR="00CB362C" w:rsidRDefault="00CB362C">
      <w:pPr>
        <w:jc w:val="both"/>
        <w:rPr>
          <w:i/>
        </w:rPr>
      </w:pPr>
      <w:r w:rsidRPr="00CE27E4">
        <w:rPr>
          <w:b/>
          <w:bCs/>
          <w:i/>
        </w:rPr>
        <w:t>Az egy oldal</w:t>
      </w:r>
      <w:r w:rsidR="00CE27E4" w:rsidRPr="00CE27E4">
        <w:rPr>
          <w:b/>
          <w:bCs/>
          <w:i/>
        </w:rPr>
        <w:t>nyi</w:t>
      </w:r>
      <w:r w:rsidRPr="00CE27E4">
        <w:rPr>
          <w:b/>
          <w:bCs/>
          <w:i/>
        </w:rPr>
        <w:t xml:space="preserve"> terjedelmet kérjük betartani</w:t>
      </w:r>
      <w:r>
        <w:rPr>
          <w:i/>
        </w:rPr>
        <w:t xml:space="preserve">, mert </w:t>
      </w:r>
      <w:r w:rsidR="00CE27E4">
        <w:rPr>
          <w:i/>
        </w:rPr>
        <w:t xml:space="preserve">a </w:t>
      </w:r>
      <w:r>
        <w:rPr>
          <w:i/>
        </w:rPr>
        <w:t>program füzet így szerkeszthető egységesen.</w:t>
      </w:r>
    </w:p>
    <w:p w14:paraId="6B667529" w14:textId="77777777" w:rsidR="00CB362C" w:rsidRPr="002348F9" w:rsidRDefault="00CB362C">
      <w:pPr>
        <w:jc w:val="both"/>
        <w:rPr>
          <w:i/>
        </w:rPr>
      </w:pPr>
      <w:r>
        <w:rPr>
          <w:i/>
        </w:rPr>
        <w:t>Az egy oldal terjedelmet meghaladó részt nem tudjuk megjelentetni.</w:t>
      </w:r>
    </w:p>
    <w:p w14:paraId="54A9A5CC" w14:textId="77777777" w:rsidR="00087CFB" w:rsidRPr="002348F9" w:rsidRDefault="00087CFB">
      <w:pPr>
        <w:jc w:val="both"/>
        <w:rPr>
          <w:i/>
        </w:rPr>
      </w:pPr>
      <w:r w:rsidRPr="002348F9">
        <w:rPr>
          <w:i/>
        </w:rPr>
        <w:t xml:space="preserve">Margók: minden oldalon (fent, lent, jobb- és baloldalon) </w:t>
      </w:r>
      <w:smartTag w:uri="urn:schemas-microsoft-com:office:smarttags" w:element="metricconverter">
        <w:smartTagPr>
          <w:attr w:name="ProductID" w:val="2,0 cm"/>
        </w:smartTagPr>
        <w:r w:rsidRPr="002348F9">
          <w:rPr>
            <w:i/>
          </w:rPr>
          <w:t>2,0 cm</w:t>
        </w:r>
      </w:smartTag>
      <w:r w:rsidRPr="002348F9">
        <w:rPr>
          <w:i/>
        </w:rPr>
        <w:t>.</w:t>
      </w:r>
    </w:p>
    <w:p w14:paraId="0B4A5F5A" w14:textId="77777777" w:rsidR="00087CFB" w:rsidRPr="002348F9" w:rsidRDefault="00087CFB">
      <w:pPr>
        <w:jc w:val="both"/>
        <w:rPr>
          <w:i/>
        </w:rPr>
      </w:pPr>
      <w:r w:rsidRPr="002348F9">
        <w:rPr>
          <w:i/>
        </w:rPr>
        <w:t>Sorköz: Szimpla.</w:t>
      </w:r>
    </w:p>
    <w:p w14:paraId="3F38A3D0" w14:textId="77777777" w:rsidR="00087CFB" w:rsidRPr="002348F9" w:rsidRDefault="00087CFB">
      <w:pPr>
        <w:jc w:val="both"/>
        <w:rPr>
          <w:i/>
        </w:rPr>
      </w:pPr>
      <w:r w:rsidRPr="002348F9">
        <w:rPr>
          <w:i/>
        </w:rPr>
        <w:t>Az előadás címe: Times New Roman 12pts, nagybetűs, félkövér, középre rendezve.</w:t>
      </w:r>
    </w:p>
    <w:p w14:paraId="7AF12B2A" w14:textId="77777777" w:rsidR="00087CFB" w:rsidRPr="005A37BF" w:rsidRDefault="00087CFB">
      <w:pPr>
        <w:jc w:val="both"/>
        <w:rPr>
          <w:b/>
          <w:i/>
        </w:rPr>
      </w:pPr>
      <w:r w:rsidRPr="002348F9">
        <w:rPr>
          <w:i/>
        </w:rPr>
        <w:t>Az előadók neve: Times New Roman 12pts, félkövér, középre rendezve.</w:t>
      </w:r>
      <w:r w:rsidR="005A37BF" w:rsidRPr="005A37BF">
        <w:t xml:space="preserve"> </w:t>
      </w:r>
      <w:r w:rsidR="005A37BF" w:rsidRPr="005A37BF">
        <w:rPr>
          <w:b/>
          <w:i/>
        </w:rPr>
        <w:t xml:space="preserve">Az egységes forma miatt </w:t>
      </w:r>
      <w:r w:rsidR="005A37BF">
        <w:rPr>
          <w:b/>
          <w:i/>
        </w:rPr>
        <w:t xml:space="preserve">és a szekció elnökök munkájának megkönnyítése érdekében </w:t>
      </w:r>
      <w:r w:rsidR="005A37BF" w:rsidRPr="005A37BF">
        <w:rPr>
          <w:b/>
          <w:i/>
        </w:rPr>
        <w:t xml:space="preserve">kérjük a </w:t>
      </w:r>
      <w:r w:rsidR="00D035F5">
        <w:rPr>
          <w:b/>
          <w:i/>
        </w:rPr>
        <w:t xml:space="preserve">szerzők </w:t>
      </w:r>
      <w:r w:rsidR="005A37BF" w:rsidRPr="005A37BF">
        <w:rPr>
          <w:b/>
          <w:i/>
        </w:rPr>
        <w:t>keresztnevének teljes kiírását</w:t>
      </w:r>
      <w:r w:rsidR="005A37BF">
        <w:rPr>
          <w:b/>
          <w:i/>
        </w:rPr>
        <w:t>!</w:t>
      </w:r>
    </w:p>
    <w:p w14:paraId="1111EAD7" w14:textId="77777777" w:rsidR="00087CFB" w:rsidRPr="002348F9" w:rsidRDefault="00087CFB">
      <w:pPr>
        <w:jc w:val="both"/>
        <w:rPr>
          <w:i/>
        </w:rPr>
      </w:pPr>
      <w:r w:rsidRPr="002348F9">
        <w:rPr>
          <w:i/>
        </w:rPr>
        <w:t>A munkahely megnevezése: Times New Roman 12pts, dőlt, középre rendezve.</w:t>
      </w:r>
    </w:p>
    <w:p w14:paraId="776AE1E4" w14:textId="77777777" w:rsidR="00087CFB" w:rsidRDefault="00087CFB">
      <w:pPr>
        <w:jc w:val="both"/>
        <w:rPr>
          <w:sz w:val="22"/>
          <w:szCs w:val="22"/>
        </w:rPr>
      </w:pPr>
      <w:r w:rsidRPr="00A232B6">
        <w:rPr>
          <w:i/>
          <w:sz w:val="22"/>
          <w:szCs w:val="22"/>
        </w:rPr>
        <w:t xml:space="preserve">A szöveg: Times New Roman 11pts, normál, bekezdések </w:t>
      </w:r>
      <w:r w:rsidR="0022184F">
        <w:rPr>
          <w:i/>
          <w:sz w:val="22"/>
          <w:szCs w:val="22"/>
        </w:rPr>
        <w:t xml:space="preserve">0,5 cm </w:t>
      </w:r>
      <w:r w:rsidRPr="00A232B6">
        <w:rPr>
          <w:i/>
          <w:sz w:val="22"/>
          <w:szCs w:val="22"/>
        </w:rPr>
        <w:t>behúzás</w:t>
      </w:r>
      <w:r w:rsidR="0022184F">
        <w:rPr>
          <w:i/>
          <w:sz w:val="22"/>
          <w:szCs w:val="22"/>
        </w:rPr>
        <w:t>sal</w:t>
      </w:r>
      <w:r w:rsidRPr="00A232B6">
        <w:rPr>
          <w:sz w:val="22"/>
          <w:szCs w:val="22"/>
        </w:rPr>
        <w:t>.</w:t>
      </w:r>
    </w:p>
    <w:p w14:paraId="5A68D2F9" w14:textId="77777777" w:rsidR="00B75924" w:rsidRPr="00A232B6" w:rsidRDefault="00B75924">
      <w:pPr>
        <w:jc w:val="both"/>
        <w:rPr>
          <w:sz w:val="22"/>
          <w:szCs w:val="22"/>
        </w:rPr>
      </w:pPr>
      <w:r>
        <w:rPr>
          <w:sz w:val="22"/>
          <w:szCs w:val="22"/>
        </w:rPr>
        <w:t>(A kivonat formátum szerint)</w:t>
      </w:r>
    </w:p>
    <w:p w14:paraId="02729113" w14:textId="77777777" w:rsidR="00087CFB" w:rsidRDefault="00087CFB">
      <w:pPr>
        <w:jc w:val="both"/>
        <w:rPr>
          <w:sz w:val="16"/>
          <w:szCs w:val="16"/>
        </w:rPr>
      </w:pPr>
    </w:p>
    <w:p w14:paraId="003427A0" w14:textId="77777777" w:rsidR="00501313" w:rsidRDefault="00501313">
      <w:pPr>
        <w:jc w:val="both"/>
        <w:rPr>
          <w:sz w:val="16"/>
          <w:szCs w:val="16"/>
        </w:rPr>
      </w:pPr>
    </w:p>
    <w:p w14:paraId="6BE0CE8F" w14:textId="77777777" w:rsidR="0041629D" w:rsidRDefault="0041629D">
      <w:pPr>
        <w:jc w:val="both"/>
        <w:rPr>
          <w:sz w:val="16"/>
          <w:szCs w:val="16"/>
        </w:rPr>
      </w:pPr>
    </w:p>
    <w:p w14:paraId="2A6145F2" w14:textId="77777777" w:rsidR="002348F9" w:rsidRDefault="002348F9" w:rsidP="002348F9">
      <w:pPr>
        <w:jc w:val="both"/>
      </w:pPr>
      <w:r>
        <w:t>Mellékletek</w:t>
      </w:r>
      <w:r w:rsidRPr="002348F9">
        <w:t>:</w:t>
      </w:r>
    </w:p>
    <w:p w14:paraId="70C52443" w14:textId="77777777" w:rsidR="008C470A" w:rsidRDefault="008C470A" w:rsidP="008C470A">
      <w:pPr>
        <w:numPr>
          <w:ilvl w:val="0"/>
          <w:numId w:val="2"/>
        </w:numPr>
        <w:jc w:val="both"/>
      </w:pPr>
      <w:r>
        <w:t>Jelentkezési lap</w:t>
      </w:r>
    </w:p>
    <w:p w14:paraId="560D05E4" w14:textId="77777777" w:rsidR="002348F9" w:rsidRDefault="002348F9" w:rsidP="002348F9">
      <w:pPr>
        <w:numPr>
          <w:ilvl w:val="0"/>
          <w:numId w:val="2"/>
        </w:numPr>
        <w:jc w:val="both"/>
      </w:pPr>
      <w:proofErr w:type="spellStart"/>
      <w:r>
        <w:t>Ártájékoztató</w:t>
      </w:r>
      <w:proofErr w:type="spellEnd"/>
      <w:r>
        <w:t xml:space="preserve"> a részvételi költségekről</w:t>
      </w:r>
    </w:p>
    <w:p w14:paraId="4CA7D6DE" w14:textId="19A3742C" w:rsidR="002348F9" w:rsidRDefault="002348F9" w:rsidP="002348F9">
      <w:pPr>
        <w:numPr>
          <w:ilvl w:val="0"/>
          <w:numId w:val="2"/>
        </w:numPr>
        <w:jc w:val="both"/>
      </w:pPr>
      <w:r w:rsidRPr="002348F9">
        <w:rPr>
          <w:bCs/>
        </w:rPr>
        <w:t xml:space="preserve">Jelölőlap </w:t>
      </w:r>
      <w:r w:rsidRPr="002348F9">
        <w:t>az E</w:t>
      </w:r>
      <w:r w:rsidR="00096B7A">
        <w:t>L</w:t>
      </w:r>
      <w:r w:rsidR="00513BEA">
        <w:t>FT Sugárvédelmi Szakosztály 202</w:t>
      </w:r>
      <w:r w:rsidR="00F247A5">
        <w:t>5</w:t>
      </w:r>
      <w:r w:rsidRPr="002348F9">
        <w:t>. évi Sugárvédelmi Emlékérmére</w:t>
      </w:r>
    </w:p>
    <w:p w14:paraId="14562D64" w14:textId="77777777" w:rsidR="00B75924" w:rsidRPr="002348F9" w:rsidRDefault="00B75924" w:rsidP="002348F9">
      <w:pPr>
        <w:numPr>
          <w:ilvl w:val="0"/>
          <w:numId w:val="2"/>
        </w:numPr>
        <w:jc w:val="both"/>
      </w:pPr>
      <w:r>
        <w:t>Kivonat formátum</w:t>
      </w:r>
    </w:p>
    <w:p w14:paraId="4918032F" w14:textId="77777777" w:rsidR="002348F9" w:rsidRDefault="002348F9" w:rsidP="002348F9">
      <w:pPr>
        <w:jc w:val="both"/>
      </w:pPr>
    </w:p>
    <w:p w14:paraId="393F0235" w14:textId="77777777" w:rsidR="002348F9" w:rsidRPr="002348F9" w:rsidRDefault="002348F9" w:rsidP="002348F9">
      <w:pPr>
        <w:jc w:val="both"/>
      </w:pPr>
    </w:p>
    <w:p w14:paraId="414486D1" w14:textId="77777777" w:rsidR="002348F9" w:rsidRDefault="002348F9">
      <w:pPr>
        <w:jc w:val="both"/>
        <w:rPr>
          <w:sz w:val="16"/>
          <w:szCs w:val="16"/>
        </w:rPr>
      </w:pPr>
    </w:p>
    <w:p w14:paraId="7CF4D86A" w14:textId="77777777" w:rsidR="002348F9" w:rsidRDefault="002348F9">
      <w:pPr>
        <w:jc w:val="both"/>
        <w:rPr>
          <w:sz w:val="16"/>
          <w:szCs w:val="16"/>
        </w:rPr>
      </w:pPr>
    </w:p>
    <w:p w14:paraId="581F4834" w14:textId="77777777" w:rsidR="002348F9" w:rsidRPr="00656006" w:rsidRDefault="002348F9">
      <w:pPr>
        <w:jc w:val="both"/>
        <w:rPr>
          <w:sz w:val="16"/>
          <w:szCs w:val="16"/>
        </w:rPr>
      </w:pPr>
    </w:p>
    <w:p w14:paraId="4321C9BC" w14:textId="45C3C684" w:rsidR="00087CFB" w:rsidRPr="00D1703E" w:rsidRDefault="00087CFB">
      <w:pPr>
        <w:jc w:val="both"/>
      </w:pPr>
      <w:r w:rsidRPr="00D1703E">
        <w:t>Budapest</w:t>
      </w:r>
      <w:r w:rsidR="007D557E" w:rsidRPr="00D1703E">
        <w:t>,</w:t>
      </w:r>
      <w:r w:rsidRPr="00D1703E">
        <w:t xml:space="preserve"> </w:t>
      </w:r>
      <w:r w:rsidR="007D557E" w:rsidRPr="00D1703E">
        <w:t>20</w:t>
      </w:r>
      <w:r w:rsidR="00513BEA">
        <w:t>2</w:t>
      </w:r>
      <w:r w:rsidR="00F247A5">
        <w:t>5</w:t>
      </w:r>
      <w:r w:rsidR="007D557E" w:rsidRPr="00D1703E">
        <w:t xml:space="preserve">. </w:t>
      </w:r>
      <w:r w:rsidR="002371CC" w:rsidRPr="009C4176">
        <w:t xml:space="preserve">január </w:t>
      </w:r>
      <w:r w:rsidR="00F977A5" w:rsidRPr="00A90BF9">
        <w:t>1</w:t>
      </w:r>
      <w:r w:rsidR="00A90BF9" w:rsidRPr="00A90BF9">
        <w:t>7</w:t>
      </w:r>
      <w:r w:rsidR="007D557E" w:rsidRPr="00A90BF9">
        <w:t>.</w:t>
      </w:r>
    </w:p>
    <w:p w14:paraId="0244F8C8" w14:textId="77777777" w:rsidR="00087CFB" w:rsidRDefault="00087CFB">
      <w:pPr>
        <w:tabs>
          <w:tab w:val="center" w:pos="7371"/>
        </w:tabs>
        <w:jc w:val="both"/>
        <w:rPr>
          <w:sz w:val="16"/>
          <w:szCs w:val="16"/>
        </w:rPr>
      </w:pPr>
    </w:p>
    <w:p w14:paraId="2B08CF13" w14:textId="77777777" w:rsidR="00501313" w:rsidRDefault="00501313">
      <w:pPr>
        <w:tabs>
          <w:tab w:val="center" w:pos="7371"/>
        </w:tabs>
        <w:jc w:val="both"/>
        <w:rPr>
          <w:sz w:val="16"/>
          <w:szCs w:val="16"/>
        </w:rPr>
      </w:pPr>
    </w:p>
    <w:p w14:paraId="0BFCCB26" w14:textId="77777777" w:rsidR="00501313" w:rsidRPr="00656006" w:rsidRDefault="00501313">
      <w:pPr>
        <w:tabs>
          <w:tab w:val="center" w:pos="7371"/>
        </w:tabs>
        <w:jc w:val="both"/>
        <w:rPr>
          <w:sz w:val="16"/>
          <w:szCs w:val="16"/>
        </w:rPr>
      </w:pPr>
    </w:p>
    <w:p w14:paraId="7C0A209B" w14:textId="77777777" w:rsidR="0076174B" w:rsidRPr="00D1703E" w:rsidRDefault="0076174B" w:rsidP="0076174B">
      <w:pPr>
        <w:tabs>
          <w:tab w:val="center" w:pos="4395"/>
        </w:tabs>
        <w:jc w:val="both"/>
      </w:pPr>
      <w:r w:rsidRPr="00D1703E">
        <w:tab/>
      </w:r>
      <w:r w:rsidR="00087CFB" w:rsidRPr="00D1703E">
        <w:t>Baráti üdvözlettel:</w:t>
      </w:r>
    </w:p>
    <w:p w14:paraId="2B91D62B" w14:textId="77777777" w:rsidR="00087CFB" w:rsidRPr="00D1703E" w:rsidRDefault="00087CFB" w:rsidP="0076174B">
      <w:pPr>
        <w:tabs>
          <w:tab w:val="center" w:pos="7230"/>
        </w:tabs>
        <w:jc w:val="both"/>
      </w:pPr>
      <w:r w:rsidRPr="00D1703E">
        <w:tab/>
      </w:r>
      <w:r w:rsidR="00096B7A">
        <w:t>Antus Andrea</w:t>
      </w:r>
    </w:p>
    <w:p w14:paraId="14D1ECD7" w14:textId="77777777" w:rsidR="00087CFB" w:rsidRPr="00D1703E" w:rsidRDefault="00087CFB">
      <w:pPr>
        <w:tabs>
          <w:tab w:val="center" w:pos="7371"/>
        </w:tabs>
        <w:jc w:val="both"/>
      </w:pPr>
      <w:r w:rsidRPr="00D1703E">
        <w:tab/>
        <w:t>a szervezőbizottság nevében</w:t>
      </w:r>
    </w:p>
    <w:sectPr w:rsidR="00087CFB" w:rsidRPr="00D1703E" w:rsidSect="00285CD4">
      <w:headerReference w:type="default" r:id="rId14"/>
      <w:footerReference w:type="default" r:id="rId15"/>
      <w:pgSz w:w="11906" w:h="16838"/>
      <w:pgMar w:top="1417" w:right="1417" w:bottom="851" w:left="1276" w:header="708" w:footer="9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A153D" w14:textId="77777777" w:rsidR="00F46AFB" w:rsidRDefault="00F46AFB">
      <w:r>
        <w:separator/>
      </w:r>
    </w:p>
  </w:endnote>
  <w:endnote w:type="continuationSeparator" w:id="0">
    <w:p w14:paraId="78C1F838" w14:textId="77777777" w:rsidR="00F46AFB" w:rsidRDefault="00F4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424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  <w:gridCol w:w="4606"/>
      <w:gridCol w:w="4606"/>
    </w:tblGrid>
    <w:tr w:rsidR="008144EC" w14:paraId="32F74C1B" w14:textId="77777777" w:rsidTr="008144EC">
      <w:tc>
        <w:tcPr>
          <w:tcW w:w="4606" w:type="dxa"/>
        </w:tcPr>
        <w:p w14:paraId="351D22D5" w14:textId="77777777" w:rsidR="008144EC" w:rsidRPr="005F73A5" w:rsidRDefault="00513BEA" w:rsidP="009930C9">
          <w:pPr>
            <w:pStyle w:val="llb"/>
            <w:rPr>
              <w:sz w:val="22"/>
            </w:rPr>
          </w:pPr>
          <w:r>
            <w:rPr>
              <w:sz w:val="18"/>
            </w:rPr>
            <w:t>A Szakosztály</w:t>
          </w:r>
          <w:r w:rsidR="008144EC" w:rsidRPr="005F73A5">
            <w:rPr>
              <w:sz w:val="18"/>
            </w:rPr>
            <w:t xml:space="preserve"> elnöke:</w:t>
          </w:r>
        </w:p>
        <w:p w14:paraId="39CE07D7" w14:textId="77777777" w:rsidR="008144EC" w:rsidRPr="005F73A5" w:rsidRDefault="00A842EF" w:rsidP="009930C9">
          <w:pPr>
            <w:pStyle w:val="llb"/>
            <w:jc w:val="center"/>
            <w:rPr>
              <w:sz w:val="22"/>
            </w:rPr>
          </w:pPr>
          <w:r>
            <w:rPr>
              <w:sz w:val="22"/>
            </w:rPr>
            <w:t>Pesznyák Csilla</w:t>
          </w:r>
        </w:p>
        <w:p w14:paraId="300FA15E" w14:textId="77777777" w:rsidR="008144EC" w:rsidRPr="005F73A5" w:rsidRDefault="008144EC" w:rsidP="009930C9">
          <w:pPr>
            <w:pStyle w:val="llb"/>
            <w:rPr>
              <w:sz w:val="12"/>
            </w:rPr>
          </w:pPr>
        </w:p>
        <w:p w14:paraId="62AE59F4" w14:textId="77777777" w:rsidR="008144EC" w:rsidRPr="005F73A5" w:rsidRDefault="00A842EF" w:rsidP="009930C9">
          <w:pPr>
            <w:pStyle w:val="llb"/>
            <w:rPr>
              <w:sz w:val="18"/>
            </w:rPr>
          </w:pPr>
          <w:r>
            <w:rPr>
              <w:sz w:val="18"/>
            </w:rPr>
            <w:t xml:space="preserve">Telefon: </w:t>
          </w:r>
          <w:r w:rsidR="00096B7A" w:rsidRPr="00096B7A">
            <w:rPr>
              <w:color w:val="2F2F33"/>
              <w:sz w:val="18"/>
              <w:szCs w:val="18"/>
            </w:rPr>
            <w:t>+36-30-318-9620</w:t>
          </w:r>
          <w:r>
            <w:rPr>
              <w:sz w:val="18"/>
            </w:rPr>
            <w:t xml:space="preserve"> </w:t>
          </w:r>
        </w:p>
        <w:p w14:paraId="55BDD86E" w14:textId="77777777" w:rsidR="008144EC" w:rsidRPr="005F73A5" w:rsidRDefault="008144EC" w:rsidP="009930C9">
          <w:pPr>
            <w:pStyle w:val="llb"/>
            <w:rPr>
              <w:sz w:val="18"/>
            </w:rPr>
          </w:pPr>
          <w:r w:rsidRPr="005F73A5">
            <w:rPr>
              <w:sz w:val="18"/>
            </w:rPr>
            <w:t xml:space="preserve">E-mail: </w:t>
          </w:r>
          <w:r w:rsidR="00A842EF" w:rsidRPr="00A842EF">
            <w:rPr>
              <w:color w:val="2F2F33"/>
              <w:sz w:val="18"/>
              <w:szCs w:val="18"/>
            </w:rPr>
            <w:t>pesznyak@reak.bme.hu</w:t>
          </w:r>
        </w:p>
      </w:tc>
      <w:tc>
        <w:tcPr>
          <w:tcW w:w="4606" w:type="dxa"/>
        </w:tcPr>
        <w:p w14:paraId="6F24D84A" w14:textId="77777777" w:rsidR="008144EC" w:rsidRPr="005F73A5" w:rsidRDefault="00513BEA" w:rsidP="009930C9">
          <w:pPr>
            <w:pStyle w:val="llb"/>
            <w:rPr>
              <w:sz w:val="18"/>
            </w:rPr>
          </w:pPr>
          <w:r>
            <w:rPr>
              <w:sz w:val="18"/>
            </w:rPr>
            <w:t>A Szakosztály</w:t>
          </w:r>
          <w:r w:rsidR="008144EC" w:rsidRPr="005F73A5">
            <w:rPr>
              <w:sz w:val="18"/>
            </w:rPr>
            <w:t xml:space="preserve"> titkára:</w:t>
          </w:r>
        </w:p>
        <w:p w14:paraId="738A7109" w14:textId="77777777" w:rsidR="008144EC" w:rsidRPr="005F73A5" w:rsidRDefault="00A842EF" w:rsidP="009930C9">
          <w:pPr>
            <w:pStyle w:val="llb"/>
            <w:jc w:val="center"/>
            <w:rPr>
              <w:sz w:val="22"/>
            </w:rPr>
          </w:pPr>
          <w:r>
            <w:rPr>
              <w:sz w:val="22"/>
            </w:rPr>
            <w:t>Antus Andrea</w:t>
          </w:r>
        </w:p>
        <w:p w14:paraId="211F64AD" w14:textId="77777777" w:rsidR="008144EC" w:rsidRPr="005F73A5" w:rsidRDefault="008144EC" w:rsidP="009930C9">
          <w:pPr>
            <w:pStyle w:val="llb"/>
            <w:rPr>
              <w:sz w:val="12"/>
            </w:rPr>
          </w:pPr>
        </w:p>
        <w:p w14:paraId="4C6604CF" w14:textId="77777777" w:rsidR="008144EC" w:rsidRPr="005F73A5" w:rsidRDefault="00A842EF" w:rsidP="009930C9">
          <w:pPr>
            <w:pStyle w:val="llb"/>
            <w:rPr>
              <w:sz w:val="18"/>
            </w:rPr>
          </w:pPr>
          <w:r>
            <w:rPr>
              <w:sz w:val="18"/>
            </w:rPr>
            <w:t xml:space="preserve">Telefon: </w:t>
          </w:r>
          <w:r w:rsidRPr="00A842EF">
            <w:rPr>
              <w:sz w:val="18"/>
              <w:szCs w:val="18"/>
            </w:rPr>
            <w:t>+36-</w:t>
          </w:r>
          <w:r w:rsidR="00CE27E4">
            <w:rPr>
              <w:sz w:val="18"/>
              <w:szCs w:val="18"/>
            </w:rPr>
            <w:t>20</w:t>
          </w:r>
          <w:r w:rsidRPr="00A842EF">
            <w:rPr>
              <w:sz w:val="18"/>
              <w:szCs w:val="18"/>
            </w:rPr>
            <w:t>-</w:t>
          </w:r>
          <w:r w:rsidR="00CE27E4">
            <w:rPr>
              <w:sz w:val="18"/>
              <w:szCs w:val="18"/>
            </w:rPr>
            <w:t>258</w:t>
          </w:r>
          <w:r w:rsidRPr="00A842EF">
            <w:rPr>
              <w:sz w:val="18"/>
              <w:szCs w:val="18"/>
            </w:rPr>
            <w:t>-</w:t>
          </w:r>
          <w:r w:rsidR="00CE27E4">
            <w:rPr>
              <w:sz w:val="18"/>
              <w:szCs w:val="18"/>
            </w:rPr>
            <w:t>1455</w:t>
          </w:r>
        </w:p>
        <w:p w14:paraId="00D34960" w14:textId="77777777" w:rsidR="008144EC" w:rsidRPr="005F73A5" w:rsidRDefault="008144EC" w:rsidP="00A842EF">
          <w:pPr>
            <w:pStyle w:val="llb"/>
            <w:rPr>
              <w:sz w:val="18"/>
            </w:rPr>
          </w:pPr>
          <w:r w:rsidRPr="005F73A5">
            <w:rPr>
              <w:sz w:val="18"/>
            </w:rPr>
            <w:t xml:space="preserve">E-mail: </w:t>
          </w:r>
          <w:r w:rsidR="00A842EF" w:rsidRPr="00A842EF">
            <w:rPr>
              <w:color w:val="2F2F33"/>
              <w:sz w:val="18"/>
              <w:szCs w:val="18"/>
            </w:rPr>
            <w:t>antusa@npp.hu</w:t>
          </w:r>
        </w:p>
      </w:tc>
      <w:tc>
        <w:tcPr>
          <w:tcW w:w="4606" w:type="dxa"/>
        </w:tcPr>
        <w:p w14:paraId="44B2A8FD" w14:textId="77777777" w:rsidR="008144EC" w:rsidRPr="005F73A5" w:rsidRDefault="008144EC" w:rsidP="001950F7">
          <w:pPr>
            <w:pStyle w:val="llb"/>
            <w:rPr>
              <w:sz w:val="18"/>
            </w:rPr>
          </w:pPr>
        </w:p>
      </w:tc>
      <w:tc>
        <w:tcPr>
          <w:tcW w:w="4606" w:type="dxa"/>
        </w:tcPr>
        <w:p w14:paraId="1509C5D5" w14:textId="77777777" w:rsidR="008144EC" w:rsidRPr="005F73A5" w:rsidRDefault="008144EC" w:rsidP="001950F7">
          <w:pPr>
            <w:pStyle w:val="llb"/>
            <w:rPr>
              <w:sz w:val="18"/>
            </w:rPr>
          </w:pPr>
        </w:p>
      </w:tc>
    </w:tr>
  </w:tbl>
  <w:p w14:paraId="542F6579" w14:textId="77777777" w:rsidR="00087CFB" w:rsidRDefault="00087CFB">
    <w:pPr>
      <w:pStyle w:val="llb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CA23" w14:textId="77777777" w:rsidR="00F46AFB" w:rsidRDefault="00F46AFB">
      <w:r>
        <w:separator/>
      </w:r>
    </w:p>
  </w:footnote>
  <w:footnote w:type="continuationSeparator" w:id="0">
    <w:p w14:paraId="2D696828" w14:textId="77777777" w:rsidR="00F46AFB" w:rsidRDefault="00F4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488" w:type="dxa"/>
      <w:tblBorders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6"/>
      <w:gridCol w:w="2268"/>
    </w:tblGrid>
    <w:tr w:rsidR="00087CFB" w14:paraId="1FDA47B3" w14:textId="77777777">
      <w:tc>
        <w:tcPr>
          <w:tcW w:w="5386" w:type="dxa"/>
        </w:tcPr>
        <w:p w14:paraId="52E1E5C3" w14:textId="77777777" w:rsidR="00087CFB" w:rsidRDefault="00087CFB">
          <w:pPr>
            <w:pStyle w:val="lfej"/>
            <w:ind w:left="-70"/>
            <w:jc w:val="both"/>
            <w:rPr>
              <w:rFonts w:ascii="Century Gothic" w:hAnsi="Century Gothic"/>
              <w:b/>
              <w:sz w:val="32"/>
            </w:rPr>
          </w:pPr>
          <w:r>
            <w:rPr>
              <w:rFonts w:ascii="Century Gothic" w:hAnsi="Century Gothic"/>
              <w:b/>
              <w:sz w:val="32"/>
            </w:rPr>
            <w:t>Eötvös Loránd Fizikai Társulat</w:t>
          </w:r>
        </w:p>
        <w:p w14:paraId="3F383DD6" w14:textId="77777777" w:rsidR="00087CFB" w:rsidRDefault="003B2E90">
          <w:pPr>
            <w:pStyle w:val="lfej"/>
            <w:ind w:left="-70"/>
            <w:jc w:val="both"/>
            <w:rPr>
              <w:sz w:val="40"/>
            </w:rPr>
          </w:pPr>
          <w:r>
            <w:rPr>
              <w:rFonts w:ascii="Century Gothic" w:hAnsi="Century Gothic"/>
              <w:b/>
              <w:sz w:val="40"/>
            </w:rPr>
            <w:t>Sugárvédelmi Szakosztály</w:t>
          </w:r>
        </w:p>
      </w:tc>
      <w:tc>
        <w:tcPr>
          <w:tcW w:w="2268" w:type="dxa"/>
        </w:tcPr>
        <w:p w14:paraId="6BA905F8" w14:textId="77777777" w:rsidR="00087CFB" w:rsidRDefault="00087CFB">
          <w:pPr>
            <w:pStyle w:val="lfej"/>
            <w:rPr>
              <w:sz w:val="18"/>
            </w:rPr>
          </w:pPr>
          <w:r>
            <w:rPr>
              <w:sz w:val="18"/>
            </w:rPr>
            <w:t xml:space="preserve">Cím: </w:t>
          </w:r>
        </w:p>
        <w:p w14:paraId="4E56E305" w14:textId="77777777" w:rsidR="00CD4B57" w:rsidRDefault="00CD4B57">
          <w:pPr>
            <w:pStyle w:val="lfej"/>
            <w:rPr>
              <w:sz w:val="18"/>
              <w:szCs w:val="18"/>
            </w:rPr>
          </w:pPr>
          <w:r w:rsidRPr="00CD4B57">
            <w:rPr>
              <w:sz w:val="18"/>
              <w:szCs w:val="18"/>
            </w:rPr>
            <w:t xml:space="preserve">H-1092 Budapest, </w:t>
          </w:r>
        </w:p>
        <w:p w14:paraId="76500E41" w14:textId="77777777" w:rsidR="00087CFB" w:rsidRPr="00AC74E6" w:rsidRDefault="00CD4B57">
          <w:pPr>
            <w:pStyle w:val="lfej"/>
            <w:rPr>
              <w:sz w:val="18"/>
              <w:szCs w:val="18"/>
            </w:rPr>
          </w:pPr>
          <w:r w:rsidRPr="00CD4B57">
            <w:rPr>
              <w:sz w:val="18"/>
              <w:szCs w:val="18"/>
            </w:rPr>
            <w:t>Ráday utca 18.</w:t>
          </w:r>
          <w:r w:rsidR="00087CFB" w:rsidRPr="00AC74E6">
            <w:rPr>
              <w:sz w:val="18"/>
              <w:szCs w:val="18"/>
            </w:rPr>
            <w:t xml:space="preserve"> </w:t>
          </w:r>
          <w:r w:rsidR="0028141B">
            <w:rPr>
              <w:sz w:val="18"/>
              <w:szCs w:val="18"/>
            </w:rPr>
            <w:t>f</w:t>
          </w:r>
          <w:r w:rsidR="00E11F04">
            <w:rPr>
              <w:sz w:val="18"/>
              <w:szCs w:val="18"/>
            </w:rPr>
            <w:t>sz</w:t>
          </w:r>
          <w:r w:rsidR="0028141B">
            <w:rPr>
              <w:sz w:val="18"/>
              <w:szCs w:val="18"/>
            </w:rPr>
            <w:t>.</w:t>
          </w:r>
          <w:r w:rsidR="00E11F04">
            <w:rPr>
              <w:sz w:val="18"/>
              <w:szCs w:val="18"/>
            </w:rPr>
            <w:t>/3.</w:t>
          </w:r>
        </w:p>
        <w:p w14:paraId="783FD2D7" w14:textId="77777777" w:rsidR="00087CFB" w:rsidRDefault="001F2BB1">
          <w:pPr>
            <w:pStyle w:val="lfej"/>
            <w:rPr>
              <w:sz w:val="18"/>
            </w:rPr>
          </w:pPr>
          <w:r>
            <w:rPr>
              <w:sz w:val="18"/>
            </w:rPr>
            <w:t>Telefon</w:t>
          </w:r>
          <w:r w:rsidR="00087CFB">
            <w:rPr>
              <w:sz w:val="18"/>
            </w:rPr>
            <w:t xml:space="preserve">: </w:t>
          </w:r>
          <w:r w:rsidR="00E34431">
            <w:rPr>
              <w:sz w:val="18"/>
            </w:rPr>
            <w:t>+36</w:t>
          </w:r>
          <w:r w:rsidR="00E11F04">
            <w:rPr>
              <w:sz w:val="18"/>
            </w:rPr>
            <w:t>-1</w:t>
          </w:r>
          <w:r w:rsidR="0084695E">
            <w:rPr>
              <w:sz w:val="18"/>
            </w:rPr>
            <w:t>-</w:t>
          </w:r>
          <w:r w:rsidR="00087CFB">
            <w:rPr>
              <w:sz w:val="18"/>
            </w:rPr>
            <w:t>201-8682</w:t>
          </w:r>
        </w:p>
        <w:p w14:paraId="43886C6E" w14:textId="77777777" w:rsidR="00087CFB" w:rsidRDefault="00087CFB">
          <w:pPr>
            <w:pStyle w:val="lfej"/>
            <w:rPr>
              <w:sz w:val="20"/>
            </w:rPr>
          </w:pPr>
          <w:r>
            <w:rPr>
              <w:sz w:val="18"/>
            </w:rPr>
            <w:t xml:space="preserve">E-mail: </w:t>
          </w:r>
          <w:hyperlink r:id="rId1" w:history="1">
            <w:r w:rsidR="00AC74E6" w:rsidRPr="00AC74E6">
              <w:rPr>
                <w:rStyle w:val="Hiperhivatkozs"/>
                <w:sz w:val="18"/>
                <w:szCs w:val="18"/>
              </w:rPr>
              <w:t>elft@elft.hu</w:t>
            </w:r>
          </w:hyperlink>
        </w:p>
        <w:p w14:paraId="63B48835" w14:textId="77777777" w:rsidR="00087CFB" w:rsidRDefault="0028141B">
          <w:pPr>
            <w:pStyle w:val="lfej"/>
            <w:rPr>
              <w:sz w:val="18"/>
            </w:rPr>
          </w:pPr>
          <w:r w:rsidRPr="0028141B">
            <w:rPr>
              <w:sz w:val="18"/>
            </w:rPr>
            <w:t>http://elftsv.hu/</w:t>
          </w:r>
        </w:p>
      </w:tc>
    </w:tr>
  </w:tbl>
  <w:p w14:paraId="13FD6DD4" w14:textId="77777777" w:rsidR="00087CFB" w:rsidRDefault="00430069">
    <w:pPr>
      <w:pStyle w:val="lfej"/>
      <w:pBdr>
        <w:bottom w:val="single" w:sz="6" w:space="1" w:color="auto"/>
      </w:pBdr>
      <w:tabs>
        <w:tab w:val="left" w:pos="19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420A79A" wp14:editId="53CA9E7B">
              <wp:simplePos x="0" y="0"/>
              <wp:positionH relativeFrom="margin">
                <wp:posOffset>-344170</wp:posOffset>
              </wp:positionH>
              <wp:positionV relativeFrom="page">
                <wp:posOffset>284480</wp:posOffset>
              </wp:positionV>
              <wp:extent cx="1033145" cy="1086485"/>
              <wp:effectExtent l="0" t="0" r="0" b="0"/>
              <wp:wrapNone/>
              <wp:docPr id="1" name="Téglala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3145" cy="1086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EB5DE" w14:textId="77777777" w:rsidR="00363E89" w:rsidRDefault="00363E89" w:rsidP="00577F82">
                          <w:pPr>
                            <w:jc w:val="center"/>
                          </w:pPr>
                        </w:p>
                        <w:p w14:paraId="5E03CFAD" w14:textId="77777777" w:rsidR="00087CFB" w:rsidRDefault="00577F82" w:rsidP="00577F82">
                          <w:pPr>
                            <w:jc w:val="center"/>
                          </w:pPr>
                          <w:r w:rsidRPr="00084A37"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0AFB2643" wp14:editId="5FF78BE4">
                                <wp:extent cx="801642" cy="801646"/>
                                <wp:effectExtent l="0" t="0" r="0" b="0"/>
                                <wp:docPr id="5" name="Kép 5" descr="http://elftsv.hu/images/menulogo.png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 descr="http://elftsv.hu/images/menulogo.png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4040" cy="8240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20A79A" id="Téglalap 1" o:spid="_x0000_s1026" style="position:absolute;margin-left:-27.1pt;margin-top:22.4pt;width:81.35pt;height:85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" o:allowincell="f" filled="f" stroked="f">
              <v:textbox inset="0,0,0,0">
                <w:txbxContent>
                  <w:p w14:paraId="1F2EB5DE" w14:textId="77777777" w:rsidR="00363E89" w:rsidRDefault="00363E89" w:rsidP="00577F82">
                    <w:pPr>
                      <w:jc w:val="center"/>
                    </w:pPr>
                  </w:p>
                  <w:p w14:paraId="5E03CFAD" w14:textId="77777777" w:rsidR="00087CFB" w:rsidRDefault="00577F82" w:rsidP="00577F82">
                    <w:pPr>
                      <w:jc w:val="center"/>
                    </w:pPr>
                    <w:r w:rsidRPr="00084A37">
                      <w:rPr>
                        <w:noProof/>
                        <w:sz w:val="20"/>
                      </w:rPr>
                      <w:drawing>
                        <wp:inline distT="0" distB="0" distL="0" distR="0" wp14:anchorId="0AFB2643" wp14:editId="5FF78BE4">
                          <wp:extent cx="801642" cy="801646"/>
                          <wp:effectExtent l="0" t="0" r="0" b="0"/>
                          <wp:docPr id="5" name="Kép 5" descr="http://elftsv.hu/images/menulogo.png">
                            <a:hlinkClick xmlns:a="http://schemas.openxmlformats.org/drawingml/2006/main" r:id="rId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9" descr="http://elftsv.hu/images/menulogo.png">
                                    <a:hlinkClick r:id="rId4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4040" cy="8240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087CF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60332"/>
    <w:multiLevelType w:val="hybridMultilevel"/>
    <w:tmpl w:val="835862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D5D39"/>
    <w:multiLevelType w:val="hybridMultilevel"/>
    <w:tmpl w:val="49A47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77F6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01828663">
    <w:abstractNumId w:val="2"/>
  </w:num>
  <w:num w:numId="2" w16cid:durableId="985623396">
    <w:abstractNumId w:val="1"/>
  </w:num>
  <w:num w:numId="3" w16cid:durableId="18707942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7E"/>
    <w:rsid w:val="00020CD4"/>
    <w:rsid w:val="00023AF9"/>
    <w:rsid w:val="0003613C"/>
    <w:rsid w:val="00050500"/>
    <w:rsid w:val="00064FF0"/>
    <w:rsid w:val="0006699D"/>
    <w:rsid w:val="00070668"/>
    <w:rsid w:val="00073874"/>
    <w:rsid w:val="00075EEA"/>
    <w:rsid w:val="00087CFB"/>
    <w:rsid w:val="00095FCA"/>
    <w:rsid w:val="00096B7A"/>
    <w:rsid w:val="000A6083"/>
    <w:rsid w:val="000B12C9"/>
    <w:rsid w:val="000D2709"/>
    <w:rsid w:val="000F0B7D"/>
    <w:rsid w:val="000F0FB0"/>
    <w:rsid w:val="000F237C"/>
    <w:rsid w:val="0013115E"/>
    <w:rsid w:val="00144D9E"/>
    <w:rsid w:val="001811FF"/>
    <w:rsid w:val="0019073E"/>
    <w:rsid w:val="001950F7"/>
    <w:rsid w:val="001B3D54"/>
    <w:rsid w:val="001C424F"/>
    <w:rsid w:val="001D0B5D"/>
    <w:rsid w:val="001D25CC"/>
    <w:rsid w:val="001E7D95"/>
    <w:rsid w:val="001F2BB1"/>
    <w:rsid w:val="0022184F"/>
    <w:rsid w:val="00231E04"/>
    <w:rsid w:val="002348F9"/>
    <w:rsid w:val="002371CC"/>
    <w:rsid w:val="00260935"/>
    <w:rsid w:val="0026132E"/>
    <w:rsid w:val="0028141B"/>
    <w:rsid w:val="00285CD4"/>
    <w:rsid w:val="00291F13"/>
    <w:rsid w:val="002B7593"/>
    <w:rsid w:val="002E64C4"/>
    <w:rsid w:val="0030046F"/>
    <w:rsid w:val="00306357"/>
    <w:rsid w:val="00320686"/>
    <w:rsid w:val="003231A1"/>
    <w:rsid w:val="00326862"/>
    <w:rsid w:val="00334096"/>
    <w:rsid w:val="00341D0D"/>
    <w:rsid w:val="0034290C"/>
    <w:rsid w:val="00343083"/>
    <w:rsid w:val="003633A6"/>
    <w:rsid w:val="00363E89"/>
    <w:rsid w:val="00371187"/>
    <w:rsid w:val="00391237"/>
    <w:rsid w:val="003B2DBA"/>
    <w:rsid w:val="003B2E90"/>
    <w:rsid w:val="003B4A41"/>
    <w:rsid w:val="003B536E"/>
    <w:rsid w:val="003C2082"/>
    <w:rsid w:val="003D33F3"/>
    <w:rsid w:val="003F0443"/>
    <w:rsid w:val="003F18F0"/>
    <w:rsid w:val="003F5347"/>
    <w:rsid w:val="004109A8"/>
    <w:rsid w:val="00413BA7"/>
    <w:rsid w:val="004148BD"/>
    <w:rsid w:val="0041629D"/>
    <w:rsid w:val="00430069"/>
    <w:rsid w:val="00460BE5"/>
    <w:rsid w:val="004753C2"/>
    <w:rsid w:val="004B7AEC"/>
    <w:rsid w:val="004C39C6"/>
    <w:rsid w:val="004E4369"/>
    <w:rsid w:val="004F3392"/>
    <w:rsid w:val="00501313"/>
    <w:rsid w:val="005137D3"/>
    <w:rsid w:val="00513BEA"/>
    <w:rsid w:val="005735D9"/>
    <w:rsid w:val="00575B40"/>
    <w:rsid w:val="00577F82"/>
    <w:rsid w:val="00590235"/>
    <w:rsid w:val="005A08FA"/>
    <w:rsid w:val="005A131F"/>
    <w:rsid w:val="005A37BF"/>
    <w:rsid w:val="005A7692"/>
    <w:rsid w:val="005C1D5B"/>
    <w:rsid w:val="005C2B73"/>
    <w:rsid w:val="005E1A53"/>
    <w:rsid w:val="005E263B"/>
    <w:rsid w:val="005F73A5"/>
    <w:rsid w:val="00604319"/>
    <w:rsid w:val="00616082"/>
    <w:rsid w:val="006176B8"/>
    <w:rsid w:val="00640586"/>
    <w:rsid w:val="00653F43"/>
    <w:rsid w:val="00656006"/>
    <w:rsid w:val="00664521"/>
    <w:rsid w:val="00672310"/>
    <w:rsid w:val="00674246"/>
    <w:rsid w:val="00674B21"/>
    <w:rsid w:val="006C734C"/>
    <w:rsid w:val="006E53C0"/>
    <w:rsid w:val="00713369"/>
    <w:rsid w:val="00722D82"/>
    <w:rsid w:val="00724920"/>
    <w:rsid w:val="007256FE"/>
    <w:rsid w:val="00734330"/>
    <w:rsid w:val="00737308"/>
    <w:rsid w:val="00742FC7"/>
    <w:rsid w:val="00744AD7"/>
    <w:rsid w:val="00752CA1"/>
    <w:rsid w:val="0076174B"/>
    <w:rsid w:val="00774CCB"/>
    <w:rsid w:val="007A062D"/>
    <w:rsid w:val="007D557E"/>
    <w:rsid w:val="007D6690"/>
    <w:rsid w:val="008144EC"/>
    <w:rsid w:val="00832397"/>
    <w:rsid w:val="0084695E"/>
    <w:rsid w:val="00851964"/>
    <w:rsid w:val="00871320"/>
    <w:rsid w:val="00871DBC"/>
    <w:rsid w:val="008A166B"/>
    <w:rsid w:val="008A1C17"/>
    <w:rsid w:val="008C470A"/>
    <w:rsid w:val="008C483A"/>
    <w:rsid w:val="008C7674"/>
    <w:rsid w:val="008D66B8"/>
    <w:rsid w:val="008E1802"/>
    <w:rsid w:val="008E20FB"/>
    <w:rsid w:val="008E315B"/>
    <w:rsid w:val="008E5764"/>
    <w:rsid w:val="008E6EAE"/>
    <w:rsid w:val="008F55C2"/>
    <w:rsid w:val="009003DF"/>
    <w:rsid w:val="00900DFA"/>
    <w:rsid w:val="00926264"/>
    <w:rsid w:val="0095458A"/>
    <w:rsid w:val="00961392"/>
    <w:rsid w:val="00964279"/>
    <w:rsid w:val="00966DC5"/>
    <w:rsid w:val="00981339"/>
    <w:rsid w:val="009930C9"/>
    <w:rsid w:val="00995DE9"/>
    <w:rsid w:val="009B4D48"/>
    <w:rsid w:val="009B501E"/>
    <w:rsid w:val="009C4176"/>
    <w:rsid w:val="009E7E8B"/>
    <w:rsid w:val="009F3175"/>
    <w:rsid w:val="00A000F5"/>
    <w:rsid w:val="00A15906"/>
    <w:rsid w:val="00A232B6"/>
    <w:rsid w:val="00A567B7"/>
    <w:rsid w:val="00A61624"/>
    <w:rsid w:val="00A82009"/>
    <w:rsid w:val="00A842EF"/>
    <w:rsid w:val="00A90BF9"/>
    <w:rsid w:val="00A92D7E"/>
    <w:rsid w:val="00AC6F57"/>
    <w:rsid w:val="00AC74E6"/>
    <w:rsid w:val="00AF5BEF"/>
    <w:rsid w:val="00B00393"/>
    <w:rsid w:val="00B02727"/>
    <w:rsid w:val="00B15EF4"/>
    <w:rsid w:val="00B42A39"/>
    <w:rsid w:val="00B46DD6"/>
    <w:rsid w:val="00B61180"/>
    <w:rsid w:val="00B64850"/>
    <w:rsid w:val="00B71F31"/>
    <w:rsid w:val="00B75924"/>
    <w:rsid w:val="00B84726"/>
    <w:rsid w:val="00B96E22"/>
    <w:rsid w:val="00BB7C31"/>
    <w:rsid w:val="00BF00B7"/>
    <w:rsid w:val="00BF672D"/>
    <w:rsid w:val="00C01CCD"/>
    <w:rsid w:val="00C0248F"/>
    <w:rsid w:val="00C254B9"/>
    <w:rsid w:val="00C340B9"/>
    <w:rsid w:val="00C36C90"/>
    <w:rsid w:val="00C46B8C"/>
    <w:rsid w:val="00C62B9A"/>
    <w:rsid w:val="00C92311"/>
    <w:rsid w:val="00CB23F1"/>
    <w:rsid w:val="00CB362C"/>
    <w:rsid w:val="00CB7FD3"/>
    <w:rsid w:val="00CD4B57"/>
    <w:rsid w:val="00CE27E4"/>
    <w:rsid w:val="00CE7360"/>
    <w:rsid w:val="00CF4B80"/>
    <w:rsid w:val="00D035F5"/>
    <w:rsid w:val="00D07C19"/>
    <w:rsid w:val="00D15C9C"/>
    <w:rsid w:val="00D1703E"/>
    <w:rsid w:val="00D30818"/>
    <w:rsid w:val="00D414F9"/>
    <w:rsid w:val="00D41AA4"/>
    <w:rsid w:val="00D61966"/>
    <w:rsid w:val="00D629EB"/>
    <w:rsid w:val="00D70FBB"/>
    <w:rsid w:val="00D71029"/>
    <w:rsid w:val="00D74C34"/>
    <w:rsid w:val="00D917EF"/>
    <w:rsid w:val="00DB4C8C"/>
    <w:rsid w:val="00DD1D94"/>
    <w:rsid w:val="00DE0FCA"/>
    <w:rsid w:val="00E07E03"/>
    <w:rsid w:val="00E11F04"/>
    <w:rsid w:val="00E251E1"/>
    <w:rsid w:val="00E30652"/>
    <w:rsid w:val="00E34431"/>
    <w:rsid w:val="00E559AF"/>
    <w:rsid w:val="00E630C0"/>
    <w:rsid w:val="00E73505"/>
    <w:rsid w:val="00E7356E"/>
    <w:rsid w:val="00E75143"/>
    <w:rsid w:val="00E950FB"/>
    <w:rsid w:val="00EA1C1F"/>
    <w:rsid w:val="00EA3E6A"/>
    <w:rsid w:val="00EA5527"/>
    <w:rsid w:val="00EA726F"/>
    <w:rsid w:val="00EB45C6"/>
    <w:rsid w:val="00ED0DC4"/>
    <w:rsid w:val="00F247A5"/>
    <w:rsid w:val="00F37976"/>
    <w:rsid w:val="00F46AFB"/>
    <w:rsid w:val="00F46E33"/>
    <w:rsid w:val="00F55D9B"/>
    <w:rsid w:val="00F56DCE"/>
    <w:rsid w:val="00F63A10"/>
    <w:rsid w:val="00F835BE"/>
    <w:rsid w:val="00F977A5"/>
    <w:rsid w:val="00FB1501"/>
    <w:rsid w:val="00FB20E5"/>
    <w:rsid w:val="00FB5115"/>
    <w:rsid w:val="00FB5F13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5A00ADD"/>
  <w15:docId w15:val="{BA67E62A-C1E9-42DD-846F-24968A24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85CD4"/>
    <w:rPr>
      <w:sz w:val="24"/>
      <w:szCs w:val="24"/>
    </w:rPr>
  </w:style>
  <w:style w:type="paragraph" w:styleId="Cmsor1">
    <w:name w:val="heading 1"/>
    <w:basedOn w:val="Norml"/>
    <w:next w:val="Norml"/>
    <w:qFormat/>
    <w:rsid w:val="00285CD4"/>
    <w:pPr>
      <w:keepNext/>
      <w:jc w:val="center"/>
      <w:outlineLvl w:val="0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85CD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285CD4"/>
    <w:pPr>
      <w:tabs>
        <w:tab w:val="center" w:pos="4536"/>
        <w:tab w:val="right" w:pos="9072"/>
      </w:tabs>
    </w:pPr>
  </w:style>
  <w:style w:type="character" w:customStyle="1" w:styleId="Hiperhivatkozs1">
    <w:name w:val="Hiperhivatkozás1"/>
    <w:rsid w:val="00285CD4"/>
    <w:rPr>
      <w:color w:val="0000FF"/>
      <w:u w:val="single"/>
    </w:rPr>
  </w:style>
  <w:style w:type="character" w:customStyle="1" w:styleId="Mrltotthiperhivatkozs1">
    <w:name w:val="Már látott hiperhivatkozás1"/>
    <w:rsid w:val="00285CD4"/>
    <w:rPr>
      <w:color w:val="800080"/>
      <w:u w:val="single"/>
    </w:rPr>
  </w:style>
  <w:style w:type="paragraph" w:styleId="Cm">
    <w:name w:val="Title"/>
    <w:basedOn w:val="Norml"/>
    <w:qFormat/>
    <w:rsid w:val="00285CD4"/>
    <w:pPr>
      <w:jc w:val="center"/>
    </w:pPr>
    <w:rPr>
      <w:rFonts w:ascii="Tahoma" w:hAnsi="Tahoma" w:cs="Tahoma"/>
      <w:b/>
      <w:bCs/>
      <w:caps/>
      <w:sz w:val="36"/>
      <w:szCs w:val="36"/>
    </w:rPr>
  </w:style>
  <w:style w:type="paragraph" w:styleId="Szvegtrzs">
    <w:name w:val="Body Text"/>
    <w:basedOn w:val="Norml"/>
    <w:rsid w:val="00285CD4"/>
    <w:pPr>
      <w:jc w:val="both"/>
    </w:pPr>
  </w:style>
  <w:style w:type="paragraph" w:styleId="Szvegtrzs2">
    <w:name w:val="Body Text 2"/>
    <w:basedOn w:val="Norml"/>
    <w:rsid w:val="00285CD4"/>
    <w:pPr>
      <w:spacing w:before="120"/>
      <w:jc w:val="both"/>
    </w:pPr>
    <w:rPr>
      <w:rFonts w:ascii="Arial" w:hAnsi="Arial" w:cs="Arial"/>
      <w:sz w:val="22"/>
      <w:szCs w:val="22"/>
    </w:rPr>
  </w:style>
  <w:style w:type="character" w:styleId="Hiperhivatkozs">
    <w:name w:val="Hyperlink"/>
    <w:uiPriority w:val="99"/>
    <w:rsid w:val="00285CD4"/>
    <w:rPr>
      <w:color w:val="0000FF"/>
      <w:u w:val="single"/>
    </w:rPr>
  </w:style>
  <w:style w:type="paragraph" w:styleId="Szvegtrzs3">
    <w:name w:val="Body Text 3"/>
    <w:basedOn w:val="Norml"/>
    <w:rsid w:val="00285CD4"/>
    <w:rPr>
      <w:sz w:val="22"/>
      <w:szCs w:val="22"/>
    </w:rPr>
  </w:style>
  <w:style w:type="character" w:styleId="Mrltotthiperhivatkozs">
    <w:name w:val="FollowedHyperlink"/>
    <w:rsid w:val="00AC74E6"/>
    <w:rPr>
      <w:color w:val="800080"/>
      <w:u w:val="single"/>
    </w:rPr>
  </w:style>
  <w:style w:type="paragraph" w:styleId="Buborkszveg">
    <w:name w:val="Balloon Text"/>
    <w:basedOn w:val="Norml"/>
    <w:link w:val="BuborkszvegChar"/>
    <w:rsid w:val="00871DB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871DBC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rsid w:val="008144EC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D66B8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5137D3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semiHidden/>
    <w:unhideWhenUsed/>
    <w:rsid w:val="003F5347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3F534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3F5347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3F53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F5347"/>
    <w:rPr>
      <w:b/>
      <w:bCs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3F0443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0F0FB0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F24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nguesthotels.hu/hu/hotel/hajduszoboszlo/hunguest_hotel_beke/beke_hotel/" TargetMode="External"/><Relationship Id="rId13" Type="http://schemas.openxmlformats.org/officeDocument/2006/relationships/hyperlink" Target="http://elft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ftsv.h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szakcsop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lft@elft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ftsv.h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elftsv.hu/index.php" TargetMode="External"/><Relationship Id="rId1" Type="http://schemas.openxmlformats.org/officeDocument/2006/relationships/hyperlink" Target="mailto:elft@elft.hu" TargetMode="External"/><Relationship Id="rId5" Type="http://schemas.openxmlformats.org/officeDocument/2006/relationships/image" Target="media/image10.png"/><Relationship Id="rId4" Type="http://schemas.openxmlformats.org/officeDocument/2006/relationships/hyperlink" Target="http://elftsv.hu/index.ph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F1CDA-1BCB-48FB-AB01-CAA3C3A5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540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creator>Feher</dc:creator>
  <cp:lastModifiedBy>Antus Andrea</cp:lastModifiedBy>
  <cp:revision>3</cp:revision>
  <cp:lastPrinted>2016-02-02T11:52:00Z</cp:lastPrinted>
  <dcterms:created xsi:type="dcterms:W3CDTF">2025-01-16T13:08:00Z</dcterms:created>
  <dcterms:modified xsi:type="dcterms:W3CDTF">2025-01-17T08:17:00Z</dcterms:modified>
</cp:coreProperties>
</file>